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7DC01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14:paraId="36DFD08E" w14:textId="278AAEBE" w:rsidR="00EA7584" w:rsidRDefault="00967F39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FCDFCE" wp14:editId="68846FEC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2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5B95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sO8AEAANQ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" strokecolor="#4579b8">
                <o:lock v:ext="edit" shapetype="f"/>
                <w10:wrap anchorx="margin"/>
              </v:shape>
            </w:pict>
          </mc:Fallback>
        </mc:AlternateContent>
      </w:r>
      <w:r w:rsidR="00AD3A7F">
        <w:rPr>
          <w:noProof/>
        </w:rPr>
        <w:t>A</w:t>
      </w:r>
      <w:r w:rsidR="004B38E0">
        <w:rPr>
          <w:noProof/>
        </w:rPr>
        <w:t xml:space="preserve">dição </w:t>
      </w:r>
    </w:p>
    <w:p w14:paraId="4350A849" w14:textId="77777777"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854C40D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6F1DDCC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77D6A1FD" w14:textId="77777777" w:rsidR="00EA7584" w:rsidRDefault="004B38E0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001160AC" w14:textId="77777777" w:rsidR="00EA7584" w:rsidRDefault="00EA7584" w:rsidP="00EA7584">
      <w:pPr>
        <w:spacing w:after="0"/>
        <w:jc w:val="both"/>
        <w:rPr>
          <w:sz w:val="28"/>
          <w:szCs w:val="28"/>
        </w:rPr>
      </w:pPr>
    </w:p>
    <w:p w14:paraId="35B66068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309D38EB" w14:textId="77777777" w:rsidR="004B38E0" w:rsidRPr="00390555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 xml:space="preserve">Desenvolver </w:t>
      </w:r>
      <w:r w:rsidR="004B38E0" w:rsidRPr="00390555">
        <w:rPr>
          <w:rFonts w:ascii="Calibri" w:hAnsi="Calibri"/>
        </w:rPr>
        <w:t>o pensamento numérico;</w:t>
      </w:r>
    </w:p>
    <w:p w14:paraId="1A9D6D42" w14:textId="77777777" w:rsidR="004B38E0" w:rsidRPr="00390555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>Relacionar quantidade e número;</w:t>
      </w:r>
    </w:p>
    <w:p w14:paraId="2475474F" w14:textId="77777777" w:rsidR="003726E2" w:rsidRPr="00390555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>Compreender o conceito de adição;</w:t>
      </w:r>
    </w:p>
    <w:p w14:paraId="423D5C5E" w14:textId="77777777" w:rsidR="003726E2" w:rsidRPr="00390555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>Reconhecer terminologias que retratam a adição (</w:t>
      </w:r>
      <w:r w:rsidR="004B38E0" w:rsidRPr="00390555">
        <w:rPr>
          <w:rFonts w:ascii="Calibri" w:hAnsi="Calibri"/>
        </w:rPr>
        <w:t>juntar, a</w:t>
      </w:r>
      <w:r w:rsidR="00653BD0" w:rsidRPr="00390555">
        <w:rPr>
          <w:rFonts w:ascii="Calibri" w:hAnsi="Calibri"/>
        </w:rPr>
        <w:t>grupar, a</w:t>
      </w:r>
      <w:r w:rsidR="004B38E0" w:rsidRPr="00390555">
        <w:rPr>
          <w:rFonts w:ascii="Calibri" w:hAnsi="Calibri"/>
        </w:rPr>
        <w:t>crescentar</w:t>
      </w:r>
      <w:r w:rsidRPr="00390555">
        <w:rPr>
          <w:rFonts w:ascii="Calibri" w:hAnsi="Calibri"/>
        </w:rPr>
        <w:t>);</w:t>
      </w:r>
    </w:p>
    <w:p w14:paraId="470D649B" w14:textId="77777777" w:rsidR="004B38E0" w:rsidRPr="00390555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 xml:space="preserve">Ler e escrever números. </w:t>
      </w:r>
    </w:p>
    <w:p w14:paraId="67D95BB5" w14:textId="77777777" w:rsidR="00213031" w:rsidRPr="00213031" w:rsidRDefault="00213031" w:rsidP="00213031"/>
    <w:p w14:paraId="18A020F3" w14:textId="77777777" w:rsidR="00EA7584" w:rsidRDefault="00DB6B98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521CB6DC" w14:textId="77777777" w:rsidR="007C680E" w:rsidRDefault="004B38E0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Adição. </w:t>
      </w:r>
    </w:p>
    <w:p w14:paraId="329FF2AF" w14:textId="77777777" w:rsidR="00D87EC6" w:rsidRPr="00AC12E3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="Calibri" w:hAnsi="Calibri" w:cs="Calibri"/>
          <w:sz w:val="24"/>
          <w:szCs w:val="24"/>
        </w:rPr>
      </w:pPr>
    </w:p>
    <w:p w14:paraId="3D2DF878" w14:textId="77777777" w:rsidR="00BB0C20" w:rsidRDefault="00BB0C20" w:rsidP="00BB0C20">
      <w:pPr>
        <w:keepNext/>
        <w:spacing w:after="60"/>
        <w:ind w:left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27A1E5B8" w14:textId="710BA432" w:rsidR="00BB0C20" w:rsidRPr="00AD3A7F" w:rsidRDefault="00D87EC6" w:rsidP="00BB0C20">
      <w:pPr>
        <w:keepNext/>
        <w:numPr>
          <w:ilvl w:val="0"/>
          <w:numId w:val="23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AD3A7F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BB0C20" w:rsidRPr="00AD3A7F">
        <w:rPr>
          <w:rFonts w:ascii="Calibri" w:eastAsia="Calibri" w:hAnsi="Calibri" w:cs="Calibri"/>
          <w:color w:val="auto"/>
          <w:sz w:val="24"/>
          <w:szCs w:val="24"/>
        </w:rPr>
        <w:t>º ano</w:t>
      </w:r>
      <w:r w:rsidR="00AD3A7F">
        <w:rPr>
          <w:rFonts w:ascii="Calibri" w:eastAsia="Calibri" w:hAnsi="Calibri" w:cs="Calibri"/>
          <w:color w:val="auto"/>
          <w:sz w:val="24"/>
          <w:szCs w:val="24"/>
        </w:rPr>
        <w:t xml:space="preserve"> do ensino fundamental </w:t>
      </w:r>
    </w:p>
    <w:p w14:paraId="08F67A52" w14:textId="60913E57" w:rsidR="00BB0C20" w:rsidRPr="00CA6475" w:rsidRDefault="00684406" w:rsidP="00A31717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Vale destacar que apesar d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a sugestão de atividade ser para 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1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º ano, esse conteúdo pode ser retomado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durante o 2º ano do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</w:t>
      </w:r>
      <w:r w:rsidR="00AD3A7F">
        <w:rPr>
          <w:rFonts w:ascii="Calibri" w:eastAsia="Calibri" w:hAnsi="Calibri" w:cs="Calibri"/>
          <w:color w:val="auto"/>
          <w:sz w:val="24"/>
          <w:szCs w:val="28"/>
        </w:rPr>
        <w:t>, e sempre que for necessário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72BF5149" w14:textId="77777777" w:rsidR="00BB0C20" w:rsidRDefault="00BB0C2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09E51E2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44B82863" w14:textId="77777777" w:rsidR="00EA7584" w:rsidRDefault="004B38E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Matemática</w:t>
      </w:r>
      <w:r w:rsidR="00D87EC6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Adição. Soma</w:t>
      </w:r>
      <w:r w:rsidR="00653BD0">
        <w:rPr>
          <w:rFonts w:ascii="Calibri" w:eastAsia="Calibri" w:hAnsi="Calibri" w:cs="Calibri"/>
          <w:color w:val="000000"/>
          <w:sz w:val="24"/>
          <w:szCs w:val="24"/>
        </w:rPr>
        <w:t>.</w:t>
      </w:r>
      <w:bookmarkStart w:id="1" w:name="_GoBack"/>
      <w:bookmarkEnd w:id="1"/>
    </w:p>
    <w:p w14:paraId="67F23D46" w14:textId="77777777" w:rsidR="00EA7584" w:rsidRDefault="00EA7584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53258211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60FBA5A2" w14:textId="00C995D5" w:rsidR="00EA7584" w:rsidRDefault="00004332" w:rsidP="00F0350B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EA7584">
        <w:rPr>
          <w:rFonts w:ascii="Calibri" w:eastAsia="Calibri" w:hAnsi="Calibri" w:cs="Calibri"/>
          <w:sz w:val="24"/>
          <w:szCs w:val="24"/>
        </w:rPr>
        <w:t xml:space="preserve"> aula</w:t>
      </w:r>
      <w:r>
        <w:rPr>
          <w:rFonts w:ascii="Calibri" w:eastAsia="Calibri" w:hAnsi="Calibri" w:cs="Calibri"/>
          <w:sz w:val="24"/>
          <w:szCs w:val="24"/>
        </w:rPr>
        <w:t>s</w:t>
      </w:r>
      <w:r w:rsidR="00EA7584">
        <w:rPr>
          <w:rFonts w:ascii="Calibri" w:eastAsia="Calibri" w:hAnsi="Calibri" w:cs="Calibri"/>
          <w:sz w:val="24"/>
          <w:szCs w:val="24"/>
        </w:rPr>
        <w:t xml:space="preserve"> (50 minutos/aula)</w:t>
      </w:r>
      <w:r w:rsidR="00684406">
        <w:rPr>
          <w:rFonts w:ascii="Calibri" w:eastAsia="Calibri" w:hAnsi="Calibri" w:cs="Calibri"/>
          <w:sz w:val="24"/>
          <w:szCs w:val="24"/>
        </w:rPr>
        <w:t>.</w:t>
      </w:r>
    </w:p>
    <w:p w14:paraId="310E216D" w14:textId="28BB15F6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2C46360A" w14:textId="77777777" w:rsidR="00853C0B" w:rsidRPr="00853C0B" w:rsidRDefault="00853C0B" w:rsidP="00853C0B"/>
    <w:p w14:paraId="062529D1" w14:textId="32567744" w:rsidR="00123BDE" w:rsidRDefault="00653BD0" w:rsidP="00A317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653BD0">
        <w:rPr>
          <w:rFonts w:ascii="Calibri" w:eastAsia="Calibri" w:hAnsi="Calibri" w:cs="Calibri Light"/>
          <w:color w:val="auto"/>
          <w:sz w:val="24"/>
          <w:szCs w:val="28"/>
        </w:rPr>
        <w:t>Professor</w:t>
      </w:r>
      <w:r w:rsidR="006D60C8">
        <w:rPr>
          <w:rFonts w:ascii="Calibri" w:eastAsia="Calibri" w:hAnsi="Calibri" w:cs="Calibri Light"/>
          <w:color w:val="auto"/>
          <w:sz w:val="24"/>
          <w:szCs w:val="28"/>
        </w:rPr>
        <w:t>(</w:t>
      </w:r>
      <w:r w:rsidRPr="00653BD0">
        <w:rPr>
          <w:rFonts w:ascii="Calibri" w:eastAsia="Calibri" w:hAnsi="Calibri" w:cs="Calibri Light"/>
          <w:color w:val="auto"/>
          <w:sz w:val="24"/>
          <w:szCs w:val="28"/>
        </w:rPr>
        <w:t>a</w:t>
      </w:r>
      <w:r w:rsidR="006D60C8">
        <w:rPr>
          <w:rFonts w:ascii="Calibri" w:eastAsia="Calibri" w:hAnsi="Calibri" w:cs="Calibri Light"/>
          <w:color w:val="auto"/>
          <w:sz w:val="24"/>
          <w:szCs w:val="28"/>
        </w:rPr>
        <w:t>)</w:t>
      </w:r>
      <w:r w:rsidRPr="00653BD0">
        <w:rPr>
          <w:rFonts w:ascii="Calibri" w:eastAsia="Calibri" w:hAnsi="Calibri" w:cs="Calibri Light"/>
          <w:color w:val="auto"/>
          <w:sz w:val="24"/>
          <w:szCs w:val="28"/>
        </w:rPr>
        <w:t>,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a adição é uma das quatro operações fundamentais da aritmética, que envolve a adição de dois ou mais números em um resultado, denominado de soma ou total. A operação aritmética da adição tem o sinal + (mais) como seu indicativo. </w:t>
      </w:r>
    </w:p>
    <w:p w14:paraId="5AC1FAE2" w14:textId="77777777" w:rsidR="00A31717" w:rsidRDefault="000C7BF9" w:rsidP="00A317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0C7BF9">
        <w:rPr>
          <w:rFonts w:ascii="Calibri" w:eastAsia="Calibri" w:hAnsi="Calibri" w:cs="Calibri Light"/>
          <w:color w:val="auto"/>
          <w:sz w:val="24"/>
          <w:szCs w:val="28"/>
        </w:rPr>
        <w:t>Para saber mais a respeito das competências e habilidades desejadas acerca do conhecimento matemático nos anos iniciais do Ensino Fundamental, acesse a Base Nacional Comum Curricular</w:t>
      </w:r>
      <w:r w:rsidR="00A31717">
        <w:rPr>
          <w:rFonts w:ascii="Calibri" w:eastAsia="Calibri" w:hAnsi="Calibri" w:cs="Calibri Light"/>
          <w:color w:val="auto"/>
          <w:sz w:val="24"/>
          <w:szCs w:val="28"/>
        </w:rPr>
        <w:t>, que está disponível no link a seguir:</w:t>
      </w:r>
    </w:p>
    <w:p w14:paraId="5EC2A6A3" w14:textId="512EAFA4" w:rsidR="00123BDE" w:rsidRPr="000C7BF9" w:rsidRDefault="000C7BF9" w:rsidP="00A317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0C7BF9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hyperlink r:id="rId8" w:history="1">
        <w:r w:rsidR="00853C0B" w:rsidRPr="00F74118">
          <w:rPr>
            <w:rStyle w:val="Hyperlink"/>
            <w:rFonts w:ascii="Calibri" w:eastAsia="Calibri" w:hAnsi="Calibri" w:cs="Calibri Light"/>
            <w:sz w:val="24"/>
            <w:szCs w:val="28"/>
          </w:rPr>
          <w:t>http://basenacionalcomum.mec.gov.br/images/BNCC_EI_EF_110518_versaofinal_site.pdf</w:t>
        </w:r>
      </w:hyperlink>
      <w:r w:rsidR="00853C0B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</w:p>
    <w:p w14:paraId="6C7FA2B0" w14:textId="77777777" w:rsidR="000C7BF9" w:rsidRDefault="000C7BF9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77913438" w14:textId="77777777" w:rsidR="00EA7584" w:rsidRPr="00853C0B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8"/>
          <w:szCs w:val="28"/>
        </w:rPr>
      </w:pPr>
      <w:r w:rsidRPr="00853C0B">
        <w:rPr>
          <w:rFonts w:ascii="Calibri" w:eastAsia="Calibri" w:hAnsi="Calibri" w:cs="Calibri Light"/>
          <w:b/>
          <w:color w:val="365F91"/>
          <w:sz w:val="28"/>
          <w:szCs w:val="28"/>
        </w:rPr>
        <w:t>Proposta de Trabalho:</w:t>
      </w:r>
    </w:p>
    <w:p w14:paraId="188D32F8" w14:textId="77777777" w:rsidR="000C7BF9" w:rsidRPr="00796910" w:rsidRDefault="000C7BF9" w:rsidP="00EA7584">
      <w:pPr>
        <w:spacing w:after="0"/>
        <w:ind w:firstLine="720"/>
        <w:contextualSpacing/>
        <w:jc w:val="both"/>
      </w:pPr>
    </w:p>
    <w:p w14:paraId="7BE919D9" w14:textId="77777777" w:rsidR="004B38E0" w:rsidRPr="00853C0B" w:rsidRDefault="00EA7584" w:rsidP="00EA7584">
      <w:pPr>
        <w:spacing w:after="0"/>
        <w:ind w:firstLine="720"/>
        <w:contextualSpacing/>
        <w:jc w:val="both"/>
        <w:rPr>
          <w:rFonts w:ascii="Calibri Light" w:hAnsi="Calibri Light"/>
          <w:color w:val="002060"/>
          <w:sz w:val="28"/>
          <w:szCs w:val="28"/>
        </w:rPr>
      </w:pPr>
      <w:r w:rsidRPr="000C7BF9">
        <w:rPr>
          <w:rFonts w:ascii="Calibri Light" w:eastAsia="Calibri" w:hAnsi="Calibri Light" w:cs="Calibri Light"/>
          <w:b/>
          <w:color w:val="002060"/>
          <w:sz w:val="28"/>
          <w:szCs w:val="28"/>
        </w:rPr>
        <w:t xml:space="preserve">1ª Etapa: </w:t>
      </w:r>
      <w:r w:rsidR="005E4A21" w:rsidRPr="00853C0B">
        <w:rPr>
          <w:rFonts w:ascii="Calibri Light" w:hAnsi="Calibri Light"/>
          <w:color w:val="002060"/>
          <w:sz w:val="28"/>
          <w:szCs w:val="28"/>
        </w:rPr>
        <w:t xml:space="preserve">Operando com </w:t>
      </w:r>
      <w:r w:rsidR="004B38E0" w:rsidRPr="00853C0B">
        <w:rPr>
          <w:rFonts w:ascii="Calibri Light" w:hAnsi="Calibri Light"/>
          <w:color w:val="002060"/>
          <w:sz w:val="28"/>
          <w:szCs w:val="28"/>
        </w:rPr>
        <w:t>a adição</w:t>
      </w:r>
    </w:p>
    <w:p w14:paraId="38919E28" w14:textId="77777777" w:rsidR="008E4886" w:rsidRPr="000C7BF9" w:rsidRDefault="008E4886" w:rsidP="00EA7584">
      <w:pPr>
        <w:spacing w:after="0"/>
        <w:ind w:firstLine="720"/>
        <w:contextualSpacing/>
        <w:jc w:val="both"/>
        <w:rPr>
          <w:rFonts w:ascii="Calibri Light" w:eastAsia="Calibri" w:hAnsi="Calibri Light"/>
          <w:color w:val="002060"/>
          <w:sz w:val="28"/>
          <w:szCs w:val="28"/>
        </w:rPr>
      </w:pPr>
    </w:p>
    <w:p w14:paraId="456D35FA" w14:textId="0BADE32D" w:rsidR="00A004C6" w:rsidRDefault="006D60C8" w:rsidP="00DE6C07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Professor(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>, nessa etapa você precisará de palitos de sorvetes de duas cores diferentes (amarelos e vermelhos, por exemplo).</w:t>
      </w:r>
      <w:r w:rsidR="001A64B3">
        <w:rPr>
          <w:rFonts w:ascii="Calibri" w:eastAsia="Calibri" w:hAnsi="Calibri" w:cs="Calibri"/>
          <w:color w:val="auto"/>
          <w:sz w:val="24"/>
          <w:szCs w:val="24"/>
        </w:rPr>
        <w:t xml:space="preserve"> Esse material pode ser produzido em sala de aula, durante as aulas de Arte. 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 Explique para os alunos que vocês irão resolver problemas e os palitos auxiliarão 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n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o desenvolvimento da atividade. Divida a sala em duplas, tente organizá-los de modo a colocar em contato alunos que tenham mais e menos dificuldade, para que a parceria do aluno que tenha 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mais facilidade com o que tenha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 menos seja de fato produtiva. Distribua 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 xml:space="preserve">cinco palitos de cada uma das cores 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entre as duplas. No total, cada dupla receberá 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>0 palitos. Distribua, também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 folhas de papel 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 xml:space="preserve">sulfite 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para que os alunos possam representar 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>do modo que conseguirem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 as operações que eles venham a desenvolver. </w:t>
      </w:r>
    </w:p>
    <w:p w14:paraId="09BCA2AC" w14:textId="11E45A28" w:rsidR="00DE6C07" w:rsidRDefault="00A004C6" w:rsidP="00DE6C0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Oriente os alunos a separarem os palitos entre a dupla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 de modo que cada um fique com uma cor, assim cada um terá um conjunto ou uma coleção de palitos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 xml:space="preserve"> coloridos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. Na sequência, faça uma série de exercícios que impliquem a junção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das coleções. Comece por: "Quan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tos palitos cada dupla tem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?"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. Faça com que os alunos espalhem se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us palitos sob a mesa para contá-los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. Pense em outras formas de adição, como: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 xml:space="preserve"> "Se quem possui 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 xml:space="preserve">os 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palito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 amarelo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>der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 xml:space="preserve"> três palitos para quem possui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 o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 palito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 vermelho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, com quantos palitos este aluno fica?" Faça com que as crianças utilizem a me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 xml:space="preserve">sa 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 xml:space="preserve">para separar os </w:t>
      </w:r>
      <w:r w:rsidR="008E4886">
        <w:rPr>
          <w:rFonts w:ascii="Calibri" w:eastAsia="Calibri" w:hAnsi="Calibri" w:cs="Calibri"/>
          <w:color w:val="auto"/>
          <w:sz w:val="24"/>
          <w:szCs w:val="24"/>
        </w:rPr>
        <w:t>palitos</w:t>
      </w:r>
      <w:r w:rsidR="007F30AA">
        <w:rPr>
          <w:rFonts w:ascii="Calibri" w:eastAsia="Calibri" w:hAnsi="Calibri" w:cs="Calibri"/>
          <w:color w:val="auto"/>
          <w:sz w:val="24"/>
          <w:szCs w:val="24"/>
        </w:rPr>
        <w:t>, distribuir e contá-los.</w:t>
      </w:r>
      <w:r w:rsidR="008E488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 xml:space="preserve">Evidencie a questão do acréscimo de palitos </w:t>
      </w:r>
      <w:r w:rsidR="00390555">
        <w:rPr>
          <w:rFonts w:ascii="Calibri" w:eastAsia="Calibri" w:hAnsi="Calibri" w:cs="Calibri"/>
          <w:color w:val="auto"/>
          <w:sz w:val="24"/>
          <w:szCs w:val="24"/>
        </w:rPr>
        <w:t>a uma coleção, o que pode ser visto n</w:t>
      </w:r>
      <w:r w:rsidR="00A31717">
        <w:rPr>
          <w:rFonts w:ascii="Calibri" w:eastAsia="Calibri" w:hAnsi="Calibri" w:cs="Calibri"/>
          <w:color w:val="auto"/>
          <w:sz w:val="24"/>
          <w:szCs w:val="24"/>
        </w:rPr>
        <w:t xml:space="preserve">as cores diferentes. 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Nesse momento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 xml:space="preserve">, é importante se atentar para as relações que os alunos mantêm entre si, de modo que um não coíba ou constranja o outro; por isso a escolha das duplas deve ser bem refletida. </w:t>
      </w:r>
    </w:p>
    <w:p w14:paraId="24B954B6" w14:textId="3731EE5A" w:rsidR="00573E68" w:rsidRDefault="008E4886" w:rsidP="00DE6C0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A proposta, professor</w:t>
      </w:r>
      <w:r w:rsidR="006D60C8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6D60C8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, é que você explore a maior quantidade possível de 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adições</w:t>
      </w:r>
      <w:r>
        <w:rPr>
          <w:rFonts w:ascii="Calibri" w:eastAsia="Calibri" w:hAnsi="Calibri" w:cs="Calibri"/>
          <w:color w:val="auto"/>
          <w:sz w:val="24"/>
          <w:szCs w:val="24"/>
        </w:rPr>
        <w:t>, mas que também consiga perceber o momento em que os estudantes não estão m</w:t>
      </w:r>
      <w:r w:rsidR="00390555">
        <w:rPr>
          <w:rFonts w:ascii="Calibri" w:eastAsia="Calibri" w:hAnsi="Calibri" w:cs="Calibri"/>
          <w:color w:val="auto"/>
          <w:sz w:val="24"/>
          <w:szCs w:val="24"/>
        </w:rPr>
        <w:t>ais envolvidos com a atividade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pois já entenderam a</w:t>
      </w:r>
      <w:r w:rsidR="00987B2E">
        <w:rPr>
          <w:rFonts w:ascii="Calibri" w:eastAsia="Calibri" w:hAnsi="Calibri" w:cs="Calibri"/>
          <w:color w:val="auto"/>
          <w:sz w:val="24"/>
          <w:szCs w:val="24"/>
        </w:rPr>
        <w:t xml:space="preserve"> proposta. 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 xml:space="preserve">Caso perceba esse movimento, </w:t>
      </w:r>
      <w:r w:rsidR="00987B2E">
        <w:rPr>
          <w:rFonts w:ascii="Calibri" w:eastAsia="Calibri" w:hAnsi="Calibri" w:cs="Calibri"/>
          <w:color w:val="auto"/>
          <w:sz w:val="24"/>
          <w:szCs w:val="24"/>
        </w:rPr>
        <w:t>i</w:t>
      </w:r>
      <w:r w:rsidR="00987B2E" w:rsidRPr="00987B2E">
        <w:rPr>
          <w:rFonts w:ascii="Calibri" w:hAnsi="Calibri"/>
          <w:sz w:val="24"/>
        </w:rPr>
        <w:t>ncentiv</w:t>
      </w:r>
      <w:r w:rsidR="007C6932">
        <w:rPr>
          <w:rFonts w:ascii="Calibri" w:hAnsi="Calibri"/>
          <w:sz w:val="24"/>
        </w:rPr>
        <w:t>e</w:t>
      </w:r>
      <w:r w:rsidR="00987B2E">
        <w:rPr>
          <w:rFonts w:ascii="Calibri" w:hAnsi="Calibri"/>
          <w:sz w:val="24"/>
        </w:rPr>
        <w:t>-os</w:t>
      </w:r>
      <w:r w:rsidR="00987B2E" w:rsidRPr="00987B2E">
        <w:rPr>
          <w:rFonts w:ascii="Calibri" w:hAnsi="Calibri"/>
          <w:sz w:val="24"/>
        </w:rPr>
        <w:t xml:space="preserve"> a criarem adições diferentes das que você prop</w:t>
      </w:r>
      <w:r w:rsidR="00987B2E">
        <w:rPr>
          <w:rFonts w:ascii="Calibri" w:hAnsi="Calibri"/>
          <w:sz w:val="24"/>
        </w:rPr>
        <w:t>ô</w:t>
      </w:r>
      <w:r w:rsidR="00987B2E" w:rsidRPr="00987B2E">
        <w:rPr>
          <w:rFonts w:ascii="Calibri" w:hAnsi="Calibri"/>
          <w:sz w:val="24"/>
        </w:rPr>
        <w:t xml:space="preserve">s. </w:t>
      </w:r>
      <w:r w:rsidR="00987B2E">
        <w:rPr>
          <w:rFonts w:ascii="Calibri" w:hAnsi="Calibri"/>
          <w:sz w:val="24"/>
        </w:rPr>
        <w:t>Observe se os alunos</w:t>
      </w:r>
      <w:r w:rsidR="00987B2E" w:rsidRPr="00987B2E">
        <w:rPr>
          <w:rFonts w:ascii="Calibri" w:hAnsi="Calibri"/>
          <w:sz w:val="24"/>
        </w:rPr>
        <w:t xml:space="preserve"> se aventuram a colocar quantidades maiores</w:t>
      </w:r>
      <w:r w:rsidR="00987B2E">
        <w:rPr>
          <w:rFonts w:ascii="Calibri" w:hAnsi="Calibri"/>
          <w:sz w:val="24"/>
        </w:rPr>
        <w:t xml:space="preserve"> e quais são as tentativas </w:t>
      </w:r>
      <w:r w:rsidR="007C6932">
        <w:rPr>
          <w:rFonts w:ascii="Calibri" w:hAnsi="Calibri"/>
          <w:sz w:val="24"/>
        </w:rPr>
        <w:t xml:space="preserve">deles </w:t>
      </w:r>
      <w:r w:rsidR="00987B2E">
        <w:rPr>
          <w:rFonts w:ascii="Calibri" w:hAnsi="Calibri"/>
          <w:sz w:val="24"/>
        </w:rPr>
        <w:t>em relação à junção.</w:t>
      </w:r>
      <w:r w:rsidR="00DE6C07">
        <w:rPr>
          <w:rFonts w:ascii="Calibri" w:hAnsi="Calibri"/>
          <w:sz w:val="24"/>
        </w:rPr>
        <w:t xml:space="preserve"> Ademais,</w:t>
      </w:r>
      <w:r w:rsidR="00684406">
        <w:rPr>
          <w:rFonts w:ascii="Calibri" w:hAnsi="Calibri"/>
          <w:sz w:val="24"/>
        </w:rPr>
        <w:t xml:space="preserve"> observe o vocabulário que </w:t>
      </w:r>
      <w:r w:rsidR="00DE6C07">
        <w:rPr>
          <w:rFonts w:ascii="Calibri" w:hAnsi="Calibri"/>
          <w:sz w:val="24"/>
        </w:rPr>
        <w:t>utilizam e os estimule no uso de terminologias que denotem a operação da adição, tais como "acréscimo", "a mais", "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>agrupar"</w:t>
      </w:r>
      <w:r w:rsidR="007C6932">
        <w:rPr>
          <w:rFonts w:ascii="Calibri" w:eastAsia="Calibri" w:hAnsi="Calibri" w:cs="Calibri"/>
          <w:color w:val="auto"/>
          <w:sz w:val="24"/>
          <w:szCs w:val="24"/>
        </w:rPr>
        <w:t>, "somar"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74F394BE" w14:textId="1C6F06EB" w:rsidR="007F30AA" w:rsidRDefault="007F30AA" w:rsidP="00DE6C07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Em paralelo, </w:t>
      </w:r>
      <w:r w:rsidR="008E4886">
        <w:rPr>
          <w:rFonts w:ascii="Calibri" w:eastAsia="Calibri" w:hAnsi="Calibri" w:cs="Calibri"/>
          <w:color w:val="auto"/>
          <w:sz w:val="24"/>
          <w:szCs w:val="24"/>
        </w:rPr>
        <w:t>solicite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os alunos 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>que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desenhem 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 xml:space="preserve">na folha que você distribuiu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os palitos 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>de cada coleção em pequenos círculos. Assim, teremos um círculo com o nome de cada aluno e a quantidade de palitos e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 xml:space="preserve"> por fim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 xml:space="preserve"> um terceiro cí</w:t>
      </w:r>
      <w:r w:rsidR="00684406">
        <w:rPr>
          <w:rFonts w:ascii="Calibri" w:eastAsia="Calibri" w:hAnsi="Calibri" w:cs="Calibri"/>
          <w:color w:val="auto"/>
          <w:sz w:val="24"/>
          <w:szCs w:val="24"/>
        </w:rPr>
        <w:t xml:space="preserve">rculo com a quantidade que </w:t>
      </w:r>
      <w:r w:rsidR="00DE6C07">
        <w:rPr>
          <w:rFonts w:ascii="Calibri" w:eastAsia="Calibri" w:hAnsi="Calibri" w:cs="Calibri"/>
          <w:color w:val="auto"/>
          <w:sz w:val="24"/>
          <w:szCs w:val="24"/>
        </w:rPr>
        <w:t xml:space="preserve">contaram, os quais foram juntados. </w:t>
      </w:r>
    </w:p>
    <w:p w14:paraId="3F9E39EE" w14:textId="77777777" w:rsidR="008E4886" w:rsidRDefault="008E4886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4213182" w14:textId="77777777" w:rsidR="007C6932" w:rsidRDefault="007C6932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78751E17" w14:textId="77777777" w:rsidR="007C6932" w:rsidRDefault="007C6932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0105EB4" w14:textId="77777777" w:rsidR="007C6932" w:rsidRDefault="007C6932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F0DED17" w14:textId="78057FC4" w:rsidR="007F30AA" w:rsidRDefault="003B5D14" w:rsidP="008E4886">
      <w:pPr>
        <w:shd w:val="clear" w:color="auto" w:fill="FFFFFF"/>
        <w:spacing w:after="0" w:line="276" w:lineRule="auto"/>
        <w:ind w:firstLine="720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23ECEE" wp14:editId="18B50F5C">
                <wp:simplePos x="0" y="0"/>
                <wp:positionH relativeFrom="column">
                  <wp:posOffset>1401550</wp:posOffset>
                </wp:positionH>
                <wp:positionV relativeFrom="paragraph">
                  <wp:posOffset>123825</wp:posOffset>
                </wp:positionV>
                <wp:extent cx="914400" cy="819150"/>
                <wp:effectExtent l="0" t="0" r="19050" b="19050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039FE" id="Oval 3" o:spid="_x0000_s1026" style="position:absolute;margin-left:110.35pt;margin-top:9.75pt;width:1in;height:6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4551E9" wp14:editId="699EE73F">
                <wp:simplePos x="0" y="0"/>
                <wp:positionH relativeFrom="column">
                  <wp:posOffset>2840355</wp:posOffset>
                </wp:positionH>
                <wp:positionV relativeFrom="paragraph">
                  <wp:posOffset>125730</wp:posOffset>
                </wp:positionV>
                <wp:extent cx="914400" cy="819150"/>
                <wp:effectExtent l="0" t="0" r="19050" b="19050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4CA35" id="Oval 5" o:spid="_x0000_s1026" style="position:absolute;margin-left:223.65pt;margin-top:9.9pt;width:1in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" stroke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641D66" wp14:editId="16202101">
                <wp:simplePos x="0" y="0"/>
                <wp:positionH relativeFrom="column">
                  <wp:posOffset>4347210</wp:posOffset>
                </wp:positionH>
                <wp:positionV relativeFrom="paragraph">
                  <wp:posOffset>47625</wp:posOffset>
                </wp:positionV>
                <wp:extent cx="1094105" cy="897255"/>
                <wp:effectExtent l="0" t="0" r="10795" b="17145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897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889F8" id="Oval 6" o:spid="_x0000_s1026" style="position:absolute;margin-left:342.3pt;margin-top:3.75pt;width:86.15pt;height:7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2YGg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2E123" wp14:editId="51A7316E">
                <wp:simplePos x="0" y="0"/>
                <wp:positionH relativeFrom="column">
                  <wp:posOffset>1945005</wp:posOffset>
                </wp:positionH>
                <wp:positionV relativeFrom="paragraph">
                  <wp:posOffset>255905</wp:posOffset>
                </wp:positionV>
                <wp:extent cx="0" cy="247015"/>
                <wp:effectExtent l="0" t="0" r="19050" b="1968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68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53.15pt;margin-top:20.15pt;width:0;height:1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tzHgIAADwEAAAOAAAAZHJzL2Uyb0RvYy54bWysU9uO2jAQfa/Uf7D8Drk0s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D518AF" wp14:editId="79CD3CEC">
                <wp:simplePos x="0" y="0"/>
                <wp:positionH relativeFrom="column">
                  <wp:posOffset>2092325</wp:posOffset>
                </wp:positionH>
                <wp:positionV relativeFrom="paragraph">
                  <wp:posOffset>451485</wp:posOffset>
                </wp:positionV>
                <wp:extent cx="0" cy="247015"/>
                <wp:effectExtent l="0" t="0" r="19050" b="1968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4596" id="AutoShape 12" o:spid="_x0000_s1026" type="#_x0000_t32" style="position:absolute;margin-left:164.75pt;margin-top:35.55pt;width:0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wP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0DC80" wp14:editId="7C7D9BC1">
                <wp:simplePos x="0" y="0"/>
                <wp:positionH relativeFrom="column">
                  <wp:posOffset>5218430</wp:posOffset>
                </wp:positionH>
                <wp:positionV relativeFrom="paragraph">
                  <wp:posOffset>386715</wp:posOffset>
                </wp:positionV>
                <wp:extent cx="0" cy="247015"/>
                <wp:effectExtent l="0" t="0" r="19050" b="1968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FB66" id="AutoShape 15" o:spid="_x0000_s1026" type="#_x0000_t32" style="position:absolute;margin-left:410.9pt;margin-top:30.45pt;width:0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BkHQIAADw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D5B1" wp14:editId="1017CF6F">
                <wp:simplePos x="0" y="0"/>
                <wp:positionH relativeFrom="column">
                  <wp:posOffset>5052060</wp:posOffset>
                </wp:positionH>
                <wp:positionV relativeFrom="paragraph">
                  <wp:posOffset>295275</wp:posOffset>
                </wp:positionV>
                <wp:extent cx="0" cy="247015"/>
                <wp:effectExtent l="0" t="0" r="19050" b="1968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43834" id="AutoShape 16" o:spid="_x0000_s1026" type="#_x0000_t32" style="position:absolute;margin-left:397.8pt;margin-top:23.25pt;width:0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Jc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D42D" wp14:editId="01861672">
                <wp:simplePos x="0" y="0"/>
                <wp:positionH relativeFrom="column">
                  <wp:posOffset>4745355</wp:posOffset>
                </wp:positionH>
                <wp:positionV relativeFrom="paragraph">
                  <wp:posOffset>239395</wp:posOffset>
                </wp:positionV>
                <wp:extent cx="0" cy="247015"/>
                <wp:effectExtent l="0" t="0" r="19050" b="1968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4862" id="AutoShape 18" o:spid="_x0000_s1026" type="#_x0000_t32" style="position:absolute;margin-left:373.65pt;margin-top:18.85pt;width:0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Dd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172E7" wp14:editId="0E3AD18F">
                <wp:simplePos x="0" y="0"/>
                <wp:positionH relativeFrom="column">
                  <wp:posOffset>3147060</wp:posOffset>
                </wp:positionH>
                <wp:positionV relativeFrom="paragraph">
                  <wp:posOffset>344805</wp:posOffset>
                </wp:positionV>
                <wp:extent cx="0" cy="247015"/>
                <wp:effectExtent l="0" t="0" r="19050" b="1968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03B8" id="AutoShape 13" o:spid="_x0000_s1026" type="#_x0000_t32" style="position:absolute;margin-left:247.8pt;margin-top:27.15pt;width:0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1D65E" wp14:editId="221156C7">
                <wp:simplePos x="0" y="0"/>
                <wp:positionH relativeFrom="column">
                  <wp:posOffset>4483735</wp:posOffset>
                </wp:positionH>
                <wp:positionV relativeFrom="paragraph">
                  <wp:posOffset>328295</wp:posOffset>
                </wp:positionV>
                <wp:extent cx="0" cy="247015"/>
                <wp:effectExtent l="0" t="0" r="19050" b="1968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3014" id="AutoShape 20" o:spid="_x0000_s1026" type="#_x0000_t32" style="position:absolute;margin-left:353.05pt;margin-top:25.85pt;width:0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M7HQIAADw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51543C" wp14:editId="7E0BB450">
                <wp:simplePos x="0" y="0"/>
                <wp:positionH relativeFrom="column">
                  <wp:posOffset>3973195</wp:posOffset>
                </wp:positionH>
                <wp:positionV relativeFrom="paragraph">
                  <wp:posOffset>568325</wp:posOffset>
                </wp:positionV>
                <wp:extent cx="179705" cy="0"/>
                <wp:effectExtent l="0" t="76200" r="10795" b="952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D69C" id="AutoShape 7" o:spid="_x0000_s1026" type="#_x0000_t32" style="position:absolute;margin-left:312.85pt;margin-top:44.75pt;width:14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c5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28F6" wp14:editId="11A83BD2">
                <wp:simplePos x="0" y="0"/>
                <wp:positionH relativeFrom="column">
                  <wp:posOffset>4605655</wp:posOffset>
                </wp:positionH>
                <wp:positionV relativeFrom="paragraph">
                  <wp:posOffset>445135</wp:posOffset>
                </wp:positionV>
                <wp:extent cx="0" cy="247015"/>
                <wp:effectExtent l="0" t="0" r="19050" b="1968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76DA" id="AutoShape 19" o:spid="_x0000_s1026" type="#_x0000_t32" style="position:absolute;margin-left:362.65pt;margin-top:35.05pt;width:0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dO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"/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25550" wp14:editId="20BD1A57">
                <wp:simplePos x="0" y="0"/>
                <wp:positionH relativeFrom="column">
                  <wp:posOffset>4897120</wp:posOffset>
                </wp:positionH>
                <wp:positionV relativeFrom="paragraph">
                  <wp:posOffset>422275</wp:posOffset>
                </wp:positionV>
                <wp:extent cx="0" cy="247015"/>
                <wp:effectExtent l="0" t="0" r="19050" b="1968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6836" id="AutoShape 17" o:spid="_x0000_s1026" type="#_x0000_t32" style="position:absolute;margin-left:385.6pt;margin-top:33.25pt;width:0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mr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F9FC7" wp14:editId="06037E83">
                <wp:simplePos x="0" y="0"/>
                <wp:positionH relativeFrom="column">
                  <wp:posOffset>3468370</wp:posOffset>
                </wp:positionH>
                <wp:positionV relativeFrom="paragraph">
                  <wp:posOffset>407670</wp:posOffset>
                </wp:positionV>
                <wp:extent cx="0" cy="247015"/>
                <wp:effectExtent l="0" t="0" r="19050" b="1968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34A0" id="AutoShape 14" o:spid="_x0000_s1026" type="#_x0000_t32" style="position:absolute;margin-left:273.1pt;margin-top:32.1pt;width:0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11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"/>
            </w:pict>
          </mc:Fallback>
        </mc:AlternateContent>
      </w:r>
    </w:p>
    <w:p w14:paraId="644D730E" w14:textId="7400FAE1" w:rsidR="007F30AA" w:rsidRDefault="003B5D14" w:rsidP="008E4886">
      <w:pPr>
        <w:shd w:val="clear" w:color="auto" w:fill="FFFFFF"/>
        <w:spacing w:after="0" w:line="276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C8D660" wp14:editId="2360F5CD">
                <wp:simplePos x="0" y="0"/>
                <wp:positionH relativeFrom="column">
                  <wp:posOffset>1633750</wp:posOffset>
                </wp:positionH>
                <wp:positionV relativeFrom="paragraph">
                  <wp:posOffset>130810</wp:posOffset>
                </wp:positionV>
                <wp:extent cx="0" cy="247015"/>
                <wp:effectExtent l="0" t="0" r="19050" b="1968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C72D" id="AutoShape 9" o:spid="_x0000_s1026" type="#_x0000_t32" style="position:absolute;margin-left:128.65pt;margin-top:10.3pt;width:0;height:1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5IHAIAADsEAAAOAAAAZHJzL2Uyb0RvYy54bWysU8GO2yAQvVfqPyDfE9upk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"/>
            </w:pict>
          </mc:Fallback>
        </mc:AlternateContent>
      </w:r>
    </w:p>
    <w:p w14:paraId="0A43C8EA" w14:textId="5C943D20" w:rsidR="007F30AA" w:rsidRDefault="003B5D14" w:rsidP="008E4886">
      <w:pPr>
        <w:shd w:val="clear" w:color="auto" w:fill="FFFFFF"/>
        <w:spacing w:after="0" w:line="276" w:lineRule="auto"/>
        <w:ind w:firstLine="720"/>
        <w:jc w:val="center"/>
      </w:pPr>
      <w:r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39B4CE" wp14:editId="45E46E47">
                <wp:simplePos x="0" y="0"/>
                <wp:positionH relativeFrom="column">
                  <wp:posOffset>1793770</wp:posOffset>
                </wp:positionH>
                <wp:positionV relativeFrom="paragraph">
                  <wp:posOffset>91440</wp:posOffset>
                </wp:positionV>
                <wp:extent cx="0" cy="247015"/>
                <wp:effectExtent l="0" t="0" r="19050" b="1968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E867" id="AutoShape 10" o:spid="_x0000_s1026" type="#_x0000_t32" style="position:absolute;margin-left:141.25pt;margin-top:7.2pt;width:0;height:1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+W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"/>
            </w:pict>
          </mc:Fallback>
        </mc:AlternateContent>
      </w:r>
    </w:p>
    <w:p w14:paraId="657F70E7" w14:textId="77777777" w:rsidR="007F30AA" w:rsidRDefault="007F30AA" w:rsidP="008E4886">
      <w:pPr>
        <w:shd w:val="clear" w:color="auto" w:fill="FFFFFF"/>
        <w:spacing w:after="0" w:line="276" w:lineRule="auto"/>
        <w:ind w:firstLine="720"/>
        <w:jc w:val="center"/>
      </w:pPr>
    </w:p>
    <w:p w14:paraId="651B3B16" w14:textId="77777777" w:rsidR="007F30AA" w:rsidRDefault="007F30AA" w:rsidP="008E4886">
      <w:pPr>
        <w:shd w:val="clear" w:color="auto" w:fill="FFFFFF"/>
        <w:spacing w:after="0" w:line="276" w:lineRule="auto"/>
        <w:ind w:firstLine="720"/>
        <w:jc w:val="center"/>
      </w:pPr>
    </w:p>
    <w:p w14:paraId="60B6ADC8" w14:textId="522D20CB" w:rsidR="007F30AA" w:rsidRPr="000E560B" w:rsidRDefault="003B5D14" w:rsidP="003B5D14">
      <w:pPr>
        <w:shd w:val="clear" w:color="auto" w:fill="FFFFFF"/>
        <w:spacing w:after="0" w:line="276" w:lineRule="auto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  <w:r w:rsidR="007F30AA" w:rsidRPr="000E560B">
        <w:rPr>
          <w:rFonts w:ascii="Calibri" w:hAnsi="Calibri"/>
        </w:rPr>
        <w:t>Nome do aluno 1</w:t>
      </w:r>
      <w:r>
        <w:rPr>
          <w:rFonts w:ascii="Calibri" w:hAnsi="Calibri"/>
        </w:rPr>
        <w:t xml:space="preserve">  </w:t>
      </w:r>
      <w:r w:rsidR="007F30AA" w:rsidRPr="000E560B">
        <w:rPr>
          <w:rFonts w:ascii="Calibri" w:hAnsi="Calibri"/>
        </w:rPr>
        <w:t xml:space="preserve">  </w:t>
      </w:r>
      <w:r w:rsidR="00105CAB" w:rsidRPr="000E560B">
        <w:rPr>
          <w:rFonts w:ascii="Calibri" w:hAnsi="Calibri"/>
        </w:rPr>
        <w:t xml:space="preserve">         </w:t>
      </w:r>
      <w:r w:rsidR="007F30AA" w:rsidRPr="000E560B">
        <w:rPr>
          <w:rFonts w:ascii="Calibri" w:hAnsi="Calibri"/>
        </w:rPr>
        <w:t xml:space="preserve">Nome do aluno 2                 </w:t>
      </w:r>
      <w:r w:rsidR="00105CAB" w:rsidRPr="000E560B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="007F30AA" w:rsidRPr="000E560B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</w:t>
      </w:r>
      <w:r w:rsidR="007F30AA" w:rsidRPr="000E560B">
        <w:rPr>
          <w:rFonts w:ascii="Calibri" w:hAnsi="Calibri"/>
        </w:rPr>
        <w:t>Juntos</w:t>
      </w:r>
    </w:p>
    <w:p w14:paraId="5B35B5FC" w14:textId="77777777" w:rsidR="007F30AA" w:rsidRPr="000E560B" w:rsidRDefault="007F30AA" w:rsidP="008E4886">
      <w:pPr>
        <w:shd w:val="clear" w:color="auto" w:fill="FFFFFF"/>
        <w:spacing w:after="0" w:line="276" w:lineRule="auto"/>
        <w:ind w:firstLine="720"/>
        <w:jc w:val="center"/>
        <w:rPr>
          <w:rFonts w:ascii="Calibri" w:hAnsi="Calibri"/>
        </w:rPr>
      </w:pPr>
    </w:p>
    <w:p w14:paraId="369366B4" w14:textId="77777777" w:rsidR="00987B2E" w:rsidRPr="00390555" w:rsidRDefault="00987B2E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17365D"/>
          <w:sz w:val="32"/>
          <w:szCs w:val="28"/>
        </w:rPr>
      </w:pPr>
    </w:p>
    <w:p w14:paraId="4FD7DF48" w14:textId="618E3917" w:rsidR="00004332" w:rsidRDefault="00987B2E" w:rsidP="00DE6C0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004332">
        <w:rPr>
          <w:rFonts w:ascii="Calibri" w:eastAsia="Calibri" w:hAnsi="Calibri" w:cs="Calibri"/>
          <w:color w:val="auto"/>
          <w:sz w:val="24"/>
          <w:szCs w:val="28"/>
        </w:rPr>
        <w:t>Na sequência,</w:t>
      </w:r>
      <w:r w:rsidR="007C6932">
        <w:rPr>
          <w:rFonts w:ascii="Calibri" w:eastAsia="Calibri" w:hAnsi="Calibri" w:cs="Calibri"/>
          <w:color w:val="auto"/>
          <w:sz w:val="24"/>
          <w:szCs w:val="28"/>
        </w:rPr>
        <w:t xml:space="preserve"> após todos terem finalizado a proposta,</w:t>
      </w:r>
      <w:r w:rsidRPr="00004332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0451D">
        <w:rPr>
          <w:rFonts w:ascii="Calibri" w:eastAsia="Calibri" w:hAnsi="Calibri" w:cs="Calibri"/>
          <w:color w:val="auto"/>
          <w:sz w:val="24"/>
          <w:szCs w:val="28"/>
        </w:rPr>
        <w:t>mostre</w:t>
      </w:r>
      <w:r w:rsidR="00684406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D0451D">
        <w:rPr>
          <w:rFonts w:ascii="Calibri" w:eastAsia="Calibri" w:hAnsi="Calibri" w:cs="Calibri"/>
          <w:color w:val="auto"/>
          <w:sz w:val="24"/>
          <w:szCs w:val="28"/>
        </w:rPr>
        <w:t>a</w:t>
      </w:r>
      <w:r w:rsidR="00004332" w:rsidRPr="00004332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Pr="00004332">
        <w:rPr>
          <w:rFonts w:ascii="Calibri" w:eastAsia="Calibri" w:hAnsi="Calibri" w:cs="Calibri"/>
          <w:color w:val="auto"/>
          <w:sz w:val="24"/>
          <w:szCs w:val="28"/>
        </w:rPr>
        <w:t>represent</w:t>
      </w:r>
      <w:r w:rsidR="00D0451D">
        <w:rPr>
          <w:rFonts w:ascii="Calibri" w:eastAsia="Calibri" w:hAnsi="Calibri" w:cs="Calibri"/>
          <w:color w:val="auto"/>
          <w:sz w:val="24"/>
          <w:szCs w:val="28"/>
        </w:rPr>
        <w:t>ação d</w:t>
      </w:r>
      <w:r w:rsidRPr="00004332">
        <w:rPr>
          <w:rFonts w:ascii="Calibri" w:eastAsia="Calibri" w:hAnsi="Calibri" w:cs="Calibri"/>
          <w:color w:val="auto"/>
          <w:sz w:val="24"/>
          <w:szCs w:val="28"/>
        </w:rPr>
        <w:t xml:space="preserve">os palitos que desenharam nos círculos sob a forma de algarismos. </w:t>
      </w:r>
      <w:r w:rsidR="00004332" w:rsidRPr="00004332">
        <w:rPr>
          <w:rFonts w:ascii="Calibri" w:eastAsia="Calibri" w:hAnsi="Calibri" w:cs="Calibri"/>
          <w:color w:val="auto"/>
          <w:sz w:val="24"/>
          <w:szCs w:val="28"/>
        </w:rPr>
        <w:t>No quadro negro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004332" w:rsidRPr="00004332">
        <w:rPr>
          <w:rFonts w:ascii="Calibri" w:eastAsia="Calibri" w:hAnsi="Calibri" w:cs="Calibri"/>
          <w:color w:val="auto"/>
          <w:sz w:val="24"/>
          <w:szCs w:val="28"/>
        </w:rPr>
        <w:t xml:space="preserve"> faça junto dos alunos o</w:t>
      </w:r>
      <w:r w:rsidR="00D0451D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004332" w:rsidRPr="00004332">
        <w:rPr>
          <w:rFonts w:ascii="Calibri" w:eastAsia="Calibri" w:hAnsi="Calibri" w:cs="Calibri"/>
          <w:color w:val="auto"/>
          <w:sz w:val="24"/>
          <w:szCs w:val="28"/>
        </w:rPr>
        <w:t xml:space="preserve"> exercício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004332" w:rsidRPr="00004332">
        <w:rPr>
          <w:rFonts w:ascii="Calibri" w:eastAsia="Calibri" w:hAnsi="Calibri" w:cs="Calibri"/>
          <w:color w:val="auto"/>
          <w:sz w:val="24"/>
          <w:szCs w:val="28"/>
        </w:rPr>
        <w:t xml:space="preserve"> que você passou. Monte a operação e nomeie cada uma das partes que a compõe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, como apresentado abaixo</w:t>
      </w:r>
      <w:r w:rsidR="00004332" w:rsidRPr="00004332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279DA978" w14:textId="6F1585B5" w:rsidR="00390555" w:rsidRPr="00390555" w:rsidRDefault="00967F39" w:rsidP="00390555">
      <w:pPr>
        <w:shd w:val="clear" w:color="auto" w:fill="FFFFFF"/>
        <w:spacing w:after="0" w:line="360" w:lineRule="auto"/>
        <w:ind w:left="708" w:firstLine="708"/>
        <w:jc w:val="both"/>
        <w:rPr>
          <w:rFonts w:ascii="Calibri" w:eastAsia="Calibri" w:hAnsi="Calibri" w:cs="Calibri"/>
          <w:color w:val="auto"/>
          <w:sz w:val="18"/>
          <w:szCs w:val="28"/>
        </w:rPr>
      </w:pP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94B74" wp14:editId="52ADC2C3">
                <wp:simplePos x="0" y="0"/>
                <wp:positionH relativeFrom="column">
                  <wp:posOffset>3570605</wp:posOffset>
                </wp:positionH>
                <wp:positionV relativeFrom="paragraph">
                  <wp:posOffset>172085</wp:posOffset>
                </wp:positionV>
                <wp:extent cx="164465" cy="295910"/>
                <wp:effectExtent l="10795" t="38100" r="53340" b="889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6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28F3CD5" id="AutoShape 25" o:spid="_x0000_s1026" type="#_x0000_t32" style="position:absolute;margin-left:281.15pt;margin-top:13.55pt;width:12.95pt;height:2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069D2" wp14:editId="1229810E">
                <wp:simplePos x="0" y="0"/>
                <wp:positionH relativeFrom="column">
                  <wp:posOffset>3207385</wp:posOffset>
                </wp:positionH>
                <wp:positionV relativeFrom="paragraph">
                  <wp:posOffset>172085</wp:posOffset>
                </wp:positionV>
                <wp:extent cx="110490" cy="295910"/>
                <wp:effectExtent l="57150" t="38100" r="13335" b="889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BBC6E2" id="AutoShape 23" o:spid="_x0000_s1026" type="#_x0000_t32" style="position:absolute;margin-left:252.55pt;margin-top:13.55pt;width:8.7pt;height:23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                                                          </w:t>
      </w:r>
      <w:r w:rsidR="00105CAB">
        <w:rPr>
          <w:rFonts w:ascii="Calibri" w:eastAsia="Calibri" w:hAnsi="Calibri" w:cs="Calibri"/>
          <w:color w:val="auto"/>
          <w:sz w:val="18"/>
          <w:szCs w:val="28"/>
        </w:rPr>
        <w:t xml:space="preserve">  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 </w:t>
      </w:r>
      <w:r w:rsidR="00105CAB">
        <w:rPr>
          <w:rFonts w:ascii="Calibri" w:eastAsia="Calibri" w:hAnsi="Calibri" w:cs="Calibri"/>
          <w:color w:val="auto"/>
          <w:sz w:val="18"/>
          <w:szCs w:val="28"/>
        </w:rPr>
        <w:t xml:space="preserve">    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</w:t>
      </w:r>
      <w:r w:rsidR="00390555" w:rsidRPr="00390555">
        <w:rPr>
          <w:rFonts w:ascii="Calibri" w:eastAsia="Calibri" w:hAnsi="Calibri" w:cs="Calibri"/>
          <w:color w:val="auto"/>
          <w:sz w:val="18"/>
          <w:szCs w:val="28"/>
        </w:rPr>
        <w:t xml:space="preserve">Sinal de mais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   </w:t>
      </w:r>
      <w:r w:rsidR="00390555" w:rsidRPr="00390555">
        <w:rPr>
          <w:rFonts w:ascii="Calibri" w:eastAsia="Calibri" w:hAnsi="Calibri" w:cs="Calibri"/>
          <w:color w:val="auto"/>
          <w:sz w:val="18"/>
          <w:szCs w:val="28"/>
        </w:rPr>
        <w:t xml:space="preserve"> </w:t>
      </w:r>
      <w:r w:rsidR="00105CAB">
        <w:rPr>
          <w:rFonts w:ascii="Calibri" w:eastAsia="Calibri" w:hAnsi="Calibri" w:cs="Calibri"/>
          <w:color w:val="auto"/>
          <w:sz w:val="18"/>
          <w:szCs w:val="28"/>
        </w:rPr>
        <w:t xml:space="preserve">     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>S</w:t>
      </w:r>
      <w:r w:rsidR="00390555" w:rsidRPr="00390555">
        <w:rPr>
          <w:rFonts w:ascii="Calibri" w:eastAsia="Calibri" w:hAnsi="Calibri" w:cs="Calibri"/>
          <w:color w:val="auto"/>
          <w:sz w:val="18"/>
          <w:szCs w:val="28"/>
        </w:rPr>
        <w:t>inal de igual</w:t>
      </w:r>
    </w:p>
    <w:p w14:paraId="667B320A" w14:textId="77777777" w:rsidR="00004332" w:rsidRDefault="00004332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F3B947C" w14:textId="0AB82571" w:rsidR="00004332" w:rsidRDefault="00967F39" w:rsidP="00004332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87E79" wp14:editId="49DBA790">
                <wp:simplePos x="0" y="0"/>
                <wp:positionH relativeFrom="column">
                  <wp:posOffset>3265805</wp:posOffset>
                </wp:positionH>
                <wp:positionV relativeFrom="paragraph">
                  <wp:posOffset>80645</wp:posOffset>
                </wp:positionV>
                <wp:extent cx="45085" cy="262890"/>
                <wp:effectExtent l="6985" t="10160" r="6350" b="1143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 flipV="1">
                          <a:off x="0" y="0"/>
                          <a:ext cx="45085" cy="262890"/>
                        </a:xfrm>
                        <a:prstGeom prst="leftBrace">
                          <a:avLst>
                            <a:gd name="adj1" fmla="val 48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294272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8" o:spid="_x0000_s1026" type="#_x0000_t87" style="position:absolute;margin-left:257.15pt;margin-top:6.35pt;width:3.55pt;height:20.7pt;rotation: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"/>
            </w:pict>
          </mc:Fallback>
        </mc:AlternateContent>
      </w:r>
      <w:r w:rsidR="00004332">
        <w:rPr>
          <w:rFonts w:ascii="Calibri" w:eastAsia="Calibri" w:hAnsi="Calibri" w:cs="Calibri"/>
          <w:color w:val="auto"/>
          <w:sz w:val="24"/>
          <w:szCs w:val="28"/>
        </w:rPr>
        <w:t>5 + 5 = 10</w:t>
      </w:r>
    </w:p>
    <w:p w14:paraId="4BBC0D46" w14:textId="18CDB225" w:rsidR="00004332" w:rsidRDefault="00967F39" w:rsidP="00004332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8B1FD" wp14:editId="7329772B">
                <wp:simplePos x="0" y="0"/>
                <wp:positionH relativeFrom="column">
                  <wp:posOffset>3666490</wp:posOffset>
                </wp:positionH>
                <wp:positionV relativeFrom="paragraph">
                  <wp:posOffset>55245</wp:posOffset>
                </wp:positionV>
                <wp:extent cx="87630" cy="271780"/>
                <wp:effectExtent l="11430" t="12700" r="53340" b="2984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1A4472" id="AutoShape 22" o:spid="_x0000_s1026" type="#_x0000_t32" style="position:absolute;margin-left:288.7pt;margin-top:4.35pt;width:6.9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HY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0FC12" wp14:editId="2CA5B47F">
                <wp:simplePos x="0" y="0"/>
                <wp:positionH relativeFrom="column">
                  <wp:posOffset>3157220</wp:posOffset>
                </wp:positionH>
                <wp:positionV relativeFrom="paragraph">
                  <wp:posOffset>55245</wp:posOffset>
                </wp:positionV>
                <wp:extent cx="78740" cy="271780"/>
                <wp:effectExtent l="54610" t="12700" r="9525" b="2984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5BA099" id="AutoShape 21" o:spid="_x0000_s1026" type="#_x0000_t32" style="position:absolute;margin-left:248.6pt;margin-top:4.35pt;width:6.2pt;height:2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m3QAIAAGs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08560110" w14:textId="77777777" w:rsidR="00004332" w:rsidRDefault="00004332" w:rsidP="00004332">
      <w:pPr>
        <w:shd w:val="clear" w:color="auto" w:fill="FFFFFF"/>
        <w:spacing w:after="0"/>
        <w:ind w:left="4248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        </w:t>
      </w:r>
    </w:p>
    <w:p w14:paraId="667372FD" w14:textId="77777777" w:rsidR="00004332" w:rsidRPr="00004332" w:rsidRDefault="00004332" w:rsidP="00004332">
      <w:pPr>
        <w:shd w:val="clear" w:color="auto" w:fill="FFFFFF"/>
        <w:spacing w:after="0"/>
        <w:ind w:left="4248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  <w:r w:rsidR="00105CAB">
        <w:rPr>
          <w:rFonts w:ascii="Calibri" w:eastAsia="Calibri" w:hAnsi="Calibri" w:cs="Calibri"/>
          <w:color w:val="auto"/>
          <w:sz w:val="20"/>
          <w:szCs w:val="20"/>
        </w:rPr>
        <w:t xml:space="preserve">  </w:t>
      </w:r>
      <w:r w:rsidRPr="00004332">
        <w:rPr>
          <w:rFonts w:ascii="Calibri" w:eastAsia="Calibri" w:hAnsi="Calibri" w:cs="Calibri"/>
          <w:color w:val="auto"/>
          <w:sz w:val="20"/>
          <w:szCs w:val="20"/>
        </w:rPr>
        <w:t>Parcelas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004332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       </w:t>
      </w:r>
      <w:r w:rsidR="00DE6C07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004332">
        <w:rPr>
          <w:rFonts w:ascii="Calibri" w:eastAsia="Calibri" w:hAnsi="Calibri" w:cs="Calibri"/>
          <w:color w:val="auto"/>
          <w:sz w:val="20"/>
          <w:szCs w:val="20"/>
        </w:rPr>
        <w:t>Soma ou total</w:t>
      </w:r>
    </w:p>
    <w:p w14:paraId="760F4C3E" w14:textId="77777777" w:rsidR="00DE6C07" w:rsidRDefault="00DE6C07" w:rsidP="00DE6C0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43ECDBC9" w14:textId="28311919" w:rsidR="003F7157" w:rsidRDefault="00D0451D" w:rsidP="00D0451D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Não se preocupe se os alunos não consegu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ir</w:t>
      </w:r>
      <w:r>
        <w:rPr>
          <w:rFonts w:ascii="Calibri" w:eastAsia="Calibri" w:hAnsi="Calibri" w:cs="Calibri"/>
          <w:color w:val="auto"/>
          <w:sz w:val="24"/>
          <w:szCs w:val="28"/>
        </w:rPr>
        <w:t>em monta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r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 xml:space="preserve">sozinhos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as operações 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 xml:space="preserve">de adição </w:t>
      </w:r>
      <w:r w:rsidR="00105CAB">
        <w:rPr>
          <w:rFonts w:ascii="Calibri" w:eastAsia="Calibri" w:hAnsi="Calibri" w:cs="Calibri"/>
          <w:color w:val="auto"/>
          <w:sz w:val="24"/>
          <w:szCs w:val="28"/>
        </w:rPr>
        <w:t xml:space="preserve">sob a forma de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algarismos, 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todavia</w:t>
      </w:r>
      <w:r w:rsidR="0068440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estimule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-os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 tentar</w:t>
      </w:r>
      <w:r w:rsidR="00A177CA">
        <w:rPr>
          <w:rFonts w:ascii="Calibri" w:eastAsia="Calibri" w:hAnsi="Calibri" w:cs="Calibri"/>
          <w:color w:val="auto"/>
          <w:sz w:val="24"/>
          <w:szCs w:val="28"/>
        </w:rPr>
        <w:t>em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relacionar a quantidade de palitos com o algarismo que o representa. </w:t>
      </w:r>
    </w:p>
    <w:p w14:paraId="70B89232" w14:textId="77777777" w:rsidR="00DE6C07" w:rsidRPr="00004332" w:rsidRDefault="00DE6C07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73CD82BE" w14:textId="77777777" w:rsidR="00004332" w:rsidRPr="001A64B3" w:rsidRDefault="00004332" w:rsidP="00004332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color w:val="17365D"/>
          <w:sz w:val="28"/>
          <w:szCs w:val="28"/>
        </w:rPr>
      </w:pPr>
      <w:r w:rsidRPr="000C7BF9">
        <w:rPr>
          <w:rFonts w:ascii="Calibri Light" w:eastAsia="Calibri" w:hAnsi="Calibri Light" w:cs="Calibri"/>
          <w:b/>
          <w:color w:val="17365D"/>
          <w:sz w:val="28"/>
          <w:szCs w:val="28"/>
        </w:rPr>
        <w:t>2ª Etapa</w:t>
      </w:r>
      <w:r w:rsidRPr="001A64B3">
        <w:rPr>
          <w:rFonts w:ascii="Calibri Light" w:eastAsia="Calibri" w:hAnsi="Calibri Light" w:cs="Calibri"/>
          <w:color w:val="17365D"/>
          <w:sz w:val="28"/>
          <w:szCs w:val="28"/>
        </w:rPr>
        <w:t xml:space="preserve">: </w:t>
      </w:r>
      <w:r w:rsidR="008926EF" w:rsidRPr="001A64B3">
        <w:rPr>
          <w:rFonts w:ascii="Calibri Light" w:eastAsia="Calibri" w:hAnsi="Calibri Light" w:cs="Calibri"/>
          <w:color w:val="17365D"/>
          <w:sz w:val="28"/>
          <w:szCs w:val="28"/>
        </w:rPr>
        <w:t>E</w:t>
      </w:r>
      <w:r w:rsidRPr="001A64B3">
        <w:rPr>
          <w:rFonts w:ascii="Calibri Light" w:eastAsia="Calibri" w:hAnsi="Calibri Light" w:cs="Calibri"/>
          <w:color w:val="17365D"/>
          <w:sz w:val="28"/>
          <w:szCs w:val="28"/>
        </w:rPr>
        <w:t>xplica</w:t>
      </w:r>
      <w:r w:rsidR="008926EF" w:rsidRPr="001A64B3">
        <w:rPr>
          <w:rFonts w:ascii="Calibri Light" w:eastAsia="Calibri" w:hAnsi="Calibri Light" w:cs="Calibri"/>
          <w:color w:val="17365D"/>
          <w:sz w:val="28"/>
          <w:szCs w:val="28"/>
        </w:rPr>
        <w:t xml:space="preserve">ndo a </w:t>
      </w:r>
      <w:r w:rsidR="00DE6C07" w:rsidRPr="001A64B3">
        <w:rPr>
          <w:rFonts w:ascii="Calibri Light" w:eastAsia="Calibri" w:hAnsi="Calibri Light" w:cs="Calibri"/>
          <w:color w:val="17365D"/>
          <w:sz w:val="28"/>
          <w:szCs w:val="28"/>
        </w:rPr>
        <w:t>resol</w:t>
      </w:r>
      <w:r w:rsidR="008926EF" w:rsidRPr="001A64B3">
        <w:rPr>
          <w:rFonts w:ascii="Calibri Light" w:eastAsia="Calibri" w:hAnsi="Calibri Light" w:cs="Calibri"/>
          <w:color w:val="17365D"/>
          <w:sz w:val="28"/>
          <w:szCs w:val="28"/>
        </w:rPr>
        <w:t>ução de</w:t>
      </w:r>
      <w:r w:rsidR="00DE6C07" w:rsidRPr="001A64B3">
        <w:rPr>
          <w:rFonts w:ascii="Calibri Light" w:eastAsia="Calibri" w:hAnsi="Calibri Light" w:cs="Calibri"/>
          <w:color w:val="17365D"/>
          <w:sz w:val="28"/>
          <w:szCs w:val="28"/>
        </w:rPr>
        <w:t xml:space="preserve"> uma adição</w:t>
      </w:r>
      <w:r w:rsidRPr="001A64B3">
        <w:rPr>
          <w:rFonts w:ascii="Calibri Light" w:eastAsia="Calibri" w:hAnsi="Calibri Light" w:cs="Calibri"/>
          <w:color w:val="17365D"/>
          <w:sz w:val="28"/>
          <w:szCs w:val="28"/>
        </w:rPr>
        <w:t xml:space="preserve"> </w:t>
      </w:r>
    </w:p>
    <w:p w14:paraId="2E1DB985" w14:textId="77777777" w:rsidR="00004332" w:rsidRDefault="00004332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4562FEF4" w14:textId="1034F477" w:rsidR="00D0451D" w:rsidRPr="000E560B" w:rsidRDefault="00DE6C07" w:rsidP="00D0451D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105CAB">
        <w:rPr>
          <w:rFonts w:ascii="Calibri" w:hAnsi="Calibri"/>
          <w:sz w:val="24"/>
          <w:szCs w:val="24"/>
        </w:rPr>
        <w:t>Na segund</w:t>
      </w:r>
      <w:r w:rsidR="006D60C8">
        <w:rPr>
          <w:rFonts w:ascii="Calibri" w:hAnsi="Calibri"/>
          <w:sz w:val="24"/>
          <w:szCs w:val="24"/>
        </w:rPr>
        <w:t>a etapa da atividade, professor(</w:t>
      </w:r>
      <w:r w:rsidRPr="00105CAB">
        <w:rPr>
          <w:rFonts w:ascii="Calibri" w:hAnsi="Calibri"/>
          <w:sz w:val="24"/>
          <w:szCs w:val="24"/>
        </w:rPr>
        <w:t>a</w:t>
      </w:r>
      <w:r w:rsidR="006D60C8">
        <w:rPr>
          <w:rFonts w:ascii="Calibri" w:hAnsi="Calibri"/>
          <w:sz w:val="24"/>
          <w:szCs w:val="24"/>
        </w:rPr>
        <w:t>)</w:t>
      </w:r>
      <w:r w:rsidRPr="00105CAB">
        <w:rPr>
          <w:rFonts w:ascii="Calibri" w:hAnsi="Calibri"/>
          <w:sz w:val="24"/>
          <w:szCs w:val="24"/>
        </w:rPr>
        <w:t>, busque explorar os modos por meio dos quais os alunos resolvem as adições</w:t>
      </w:r>
      <w:r w:rsidR="00684406">
        <w:rPr>
          <w:rFonts w:ascii="Calibri" w:hAnsi="Calibri"/>
          <w:sz w:val="24"/>
          <w:szCs w:val="24"/>
        </w:rPr>
        <w:t>. P</w:t>
      </w:r>
      <w:r w:rsidR="00A177CA" w:rsidRPr="00105CAB">
        <w:rPr>
          <w:rFonts w:ascii="Calibri" w:hAnsi="Calibri"/>
          <w:sz w:val="24"/>
          <w:szCs w:val="24"/>
        </w:rPr>
        <w:t xml:space="preserve">ara tal, você pode incentivá-los </w:t>
      </w:r>
      <w:r w:rsidR="00250EE2" w:rsidRPr="00105CAB">
        <w:rPr>
          <w:rFonts w:ascii="Calibri" w:hAnsi="Calibri"/>
          <w:sz w:val="24"/>
          <w:szCs w:val="24"/>
        </w:rPr>
        <w:t>a</w:t>
      </w:r>
      <w:r w:rsidR="00D0451D" w:rsidRPr="00105CAB">
        <w:rPr>
          <w:rFonts w:ascii="Calibri" w:hAnsi="Calibri"/>
          <w:sz w:val="24"/>
          <w:szCs w:val="24"/>
        </w:rPr>
        <w:t xml:space="preserve"> </w:t>
      </w:r>
      <w:r w:rsidR="00D0451D" w:rsidRPr="000E560B">
        <w:rPr>
          <w:rFonts w:ascii="Calibri" w:hAnsi="Calibri"/>
          <w:sz w:val="24"/>
          <w:szCs w:val="24"/>
        </w:rPr>
        <w:t>argument</w:t>
      </w:r>
      <w:r w:rsidR="00250EE2" w:rsidRPr="000E560B">
        <w:rPr>
          <w:rFonts w:ascii="Calibri" w:hAnsi="Calibri"/>
          <w:sz w:val="24"/>
          <w:szCs w:val="24"/>
        </w:rPr>
        <w:t>ar</w:t>
      </w:r>
      <w:r w:rsidR="00684406">
        <w:rPr>
          <w:rFonts w:ascii="Calibri" w:hAnsi="Calibri"/>
          <w:sz w:val="24"/>
          <w:szCs w:val="24"/>
        </w:rPr>
        <w:t>em e</w:t>
      </w:r>
      <w:r w:rsidR="00105CAB" w:rsidRPr="000E560B">
        <w:rPr>
          <w:rFonts w:ascii="Calibri" w:hAnsi="Calibri"/>
          <w:sz w:val="24"/>
          <w:szCs w:val="24"/>
        </w:rPr>
        <w:t xml:space="preserve"> </w:t>
      </w:r>
      <w:r w:rsidR="00D0451D" w:rsidRPr="000E560B">
        <w:rPr>
          <w:rFonts w:ascii="Calibri" w:hAnsi="Calibri"/>
          <w:sz w:val="24"/>
          <w:szCs w:val="24"/>
        </w:rPr>
        <w:t>justifi</w:t>
      </w:r>
      <w:r w:rsidR="00250EE2" w:rsidRPr="000E560B">
        <w:rPr>
          <w:rFonts w:ascii="Calibri" w:hAnsi="Calibri"/>
          <w:sz w:val="24"/>
          <w:szCs w:val="24"/>
        </w:rPr>
        <w:t>car</w:t>
      </w:r>
      <w:r w:rsidR="00D0451D" w:rsidRPr="000E560B">
        <w:rPr>
          <w:rFonts w:ascii="Calibri" w:hAnsi="Calibri"/>
          <w:sz w:val="24"/>
          <w:szCs w:val="24"/>
        </w:rPr>
        <w:t xml:space="preserve">em os procedimentos </w:t>
      </w:r>
      <w:r w:rsidR="00684406">
        <w:rPr>
          <w:rFonts w:ascii="Calibri" w:hAnsi="Calibri"/>
          <w:sz w:val="24"/>
          <w:szCs w:val="24"/>
        </w:rPr>
        <w:t xml:space="preserve">que </w:t>
      </w:r>
      <w:r w:rsidR="00D0451D" w:rsidRPr="000E560B">
        <w:rPr>
          <w:rFonts w:ascii="Calibri" w:hAnsi="Calibri"/>
          <w:sz w:val="24"/>
          <w:szCs w:val="24"/>
        </w:rPr>
        <w:t>utiliza</w:t>
      </w:r>
      <w:r w:rsidR="00A177CA" w:rsidRPr="000E560B">
        <w:rPr>
          <w:rFonts w:ascii="Calibri" w:hAnsi="Calibri"/>
          <w:sz w:val="24"/>
          <w:szCs w:val="24"/>
        </w:rPr>
        <w:t>ram</w:t>
      </w:r>
      <w:r w:rsidR="00D0451D" w:rsidRPr="000E560B">
        <w:rPr>
          <w:rFonts w:ascii="Calibri" w:hAnsi="Calibri"/>
          <w:sz w:val="24"/>
          <w:szCs w:val="24"/>
        </w:rPr>
        <w:t xml:space="preserve"> para a resolução</w:t>
      </w:r>
      <w:r w:rsidR="00A177CA" w:rsidRPr="000E560B">
        <w:rPr>
          <w:rFonts w:ascii="Calibri" w:hAnsi="Calibri"/>
          <w:sz w:val="24"/>
          <w:szCs w:val="24"/>
        </w:rPr>
        <w:t xml:space="preserve"> de um determinado problema que envolva essa operação. Do mesmo modo, impulsione-os a </w:t>
      </w:r>
      <w:r w:rsidR="00D0451D" w:rsidRPr="000E560B">
        <w:rPr>
          <w:rFonts w:ascii="Calibri" w:hAnsi="Calibri"/>
          <w:sz w:val="24"/>
          <w:szCs w:val="24"/>
        </w:rPr>
        <w:t>avali</w:t>
      </w:r>
      <w:r w:rsidR="00250EE2" w:rsidRPr="000E560B">
        <w:rPr>
          <w:rFonts w:ascii="Calibri" w:hAnsi="Calibri"/>
          <w:sz w:val="24"/>
          <w:szCs w:val="24"/>
        </w:rPr>
        <w:t>ar</w:t>
      </w:r>
      <w:r w:rsidR="00D0451D" w:rsidRPr="000E560B">
        <w:rPr>
          <w:rFonts w:ascii="Calibri" w:hAnsi="Calibri"/>
          <w:sz w:val="24"/>
          <w:szCs w:val="24"/>
        </w:rPr>
        <w:t xml:space="preserve">em a plausibilidade dos resultados </w:t>
      </w:r>
      <w:r w:rsidR="00684406">
        <w:rPr>
          <w:rFonts w:ascii="Calibri" w:hAnsi="Calibri"/>
          <w:sz w:val="24"/>
          <w:szCs w:val="24"/>
        </w:rPr>
        <w:t xml:space="preserve">que </w:t>
      </w:r>
      <w:r w:rsidR="00D0451D" w:rsidRPr="000E560B">
        <w:rPr>
          <w:rFonts w:ascii="Calibri" w:hAnsi="Calibri"/>
          <w:sz w:val="24"/>
          <w:szCs w:val="24"/>
        </w:rPr>
        <w:t>encontra</w:t>
      </w:r>
      <w:r w:rsidR="00A177CA" w:rsidRPr="000E560B">
        <w:rPr>
          <w:rFonts w:ascii="Calibri" w:hAnsi="Calibri"/>
          <w:sz w:val="24"/>
          <w:szCs w:val="24"/>
        </w:rPr>
        <w:t>ram</w:t>
      </w:r>
      <w:r w:rsidR="00250EE2" w:rsidRPr="000E560B">
        <w:rPr>
          <w:rFonts w:ascii="Calibri" w:hAnsi="Calibri"/>
          <w:sz w:val="24"/>
          <w:szCs w:val="24"/>
        </w:rPr>
        <w:t>.</w:t>
      </w:r>
    </w:p>
    <w:p w14:paraId="01DBB61A" w14:textId="641026D3" w:rsidR="00250EE2" w:rsidRPr="00390555" w:rsidRDefault="00250EE2" w:rsidP="00D0451D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</w:rPr>
      </w:pPr>
      <w:r w:rsidRPr="00390555">
        <w:rPr>
          <w:rFonts w:ascii="Calibri" w:hAnsi="Calibri"/>
          <w:sz w:val="24"/>
        </w:rPr>
        <w:t xml:space="preserve">Assim, você pode </w:t>
      </w:r>
      <w:r w:rsidR="005E4A21" w:rsidRPr="00390555">
        <w:rPr>
          <w:rFonts w:ascii="Calibri" w:hAnsi="Calibri"/>
          <w:sz w:val="24"/>
        </w:rPr>
        <w:t xml:space="preserve">dividir a turma em trios, </w:t>
      </w:r>
      <w:r w:rsidRPr="00390555">
        <w:rPr>
          <w:rFonts w:ascii="Calibri" w:hAnsi="Calibri"/>
          <w:sz w:val="24"/>
        </w:rPr>
        <w:t xml:space="preserve">dar </w:t>
      </w:r>
      <w:r w:rsidR="005E4A21" w:rsidRPr="00390555">
        <w:rPr>
          <w:rFonts w:ascii="Calibri" w:hAnsi="Calibri"/>
          <w:sz w:val="24"/>
        </w:rPr>
        <w:t xml:space="preserve">o </w:t>
      </w:r>
      <w:r w:rsidRPr="00390555">
        <w:rPr>
          <w:rFonts w:ascii="Calibri" w:hAnsi="Calibri"/>
          <w:sz w:val="24"/>
        </w:rPr>
        <w:t>exemplo</w:t>
      </w:r>
      <w:r w:rsidR="005E4A21" w:rsidRPr="00390555">
        <w:rPr>
          <w:rFonts w:ascii="Calibri" w:hAnsi="Calibri"/>
          <w:sz w:val="24"/>
        </w:rPr>
        <w:t xml:space="preserve"> a seguir e pedir para que </w:t>
      </w:r>
      <w:r w:rsidR="00105CAB">
        <w:rPr>
          <w:rFonts w:ascii="Calibri" w:hAnsi="Calibri"/>
          <w:sz w:val="24"/>
        </w:rPr>
        <w:t>com</w:t>
      </w:r>
      <w:r w:rsidR="005E4A21" w:rsidRPr="00390555">
        <w:rPr>
          <w:rFonts w:ascii="Calibri" w:hAnsi="Calibri"/>
          <w:sz w:val="24"/>
        </w:rPr>
        <w:t xml:space="preserve"> os colegas do grupo</w:t>
      </w:r>
      <w:r w:rsidR="00684406">
        <w:rPr>
          <w:rFonts w:ascii="Calibri" w:hAnsi="Calibri"/>
          <w:sz w:val="24"/>
        </w:rPr>
        <w:t xml:space="preserve"> </w:t>
      </w:r>
      <w:r w:rsidR="00105CAB">
        <w:rPr>
          <w:rFonts w:ascii="Calibri" w:hAnsi="Calibri"/>
          <w:sz w:val="24"/>
        </w:rPr>
        <w:t>reflitam sobre</w:t>
      </w:r>
      <w:r w:rsidR="005E4A21" w:rsidRPr="00390555">
        <w:rPr>
          <w:rFonts w:ascii="Calibri" w:hAnsi="Calibri"/>
          <w:sz w:val="24"/>
        </w:rPr>
        <w:t xml:space="preserve"> as possíveis soluções para o problema.</w:t>
      </w:r>
      <w:r w:rsidRPr="00390555">
        <w:rPr>
          <w:rFonts w:ascii="Calibri" w:hAnsi="Calibri"/>
          <w:sz w:val="24"/>
        </w:rPr>
        <w:t xml:space="preserve"> </w:t>
      </w:r>
    </w:p>
    <w:p w14:paraId="64E5C6A7" w14:textId="783A0086" w:rsidR="00004332" w:rsidRPr="00390555" w:rsidRDefault="00A177CA" w:rsidP="00A177CA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</w:rPr>
      </w:pPr>
      <w:r w:rsidRPr="00390555">
        <w:rPr>
          <w:rFonts w:ascii="Calibri" w:hAnsi="Calibri"/>
          <w:sz w:val="24"/>
        </w:rPr>
        <w:t>Um dos alunos do 2º ano B desta escola</w:t>
      </w:r>
      <w:r w:rsidR="00684406">
        <w:rPr>
          <w:rFonts w:ascii="Calibri" w:hAnsi="Calibri"/>
          <w:sz w:val="24"/>
        </w:rPr>
        <w:t xml:space="preserve"> resolveu dar </w:t>
      </w:r>
      <w:r w:rsidR="00004332" w:rsidRPr="00390555">
        <w:rPr>
          <w:rFonts w:ascii="Calibri" w:hAnsi="Calibri"/>
          <w:sz w:val="24"/>
        </w:rPr>
        <w:t>s</w:t>
      </w:r>
      <w:r w:rsidR="00684406">
        <w:rPr>
          <w:rFonts w:ascii="Calibri" w:hAnsi="Calibri"/>
          <w:sz w:val="24"/>
        </w:rPr>
        <w:t xml:space="preserve">ua coleção de figurinhas para </w:t>
      </w:r>
      <w:r w:rsidR="00004332" w:rsidRPr="00390555">
        <w:rPr>
          <w:rFonts w:ascii="Calibri" w:hAnsi="Calibri"/>
          <w:sz w:val="24"/>
        </w:rPr>
        <w:t xml:space="preserve">seu </w:t>
      </w:r>
      <w:r w:rsidRPr="00390555">
        <w:rPr>
          <w:rFonts w:ascii="Calibri" w:hAnsi="Calibri"/>
          <w:sz w:val="24"/>
        </w:rPr>
        <w:t>colega de sala</w:t>
      </w:r>
      <w:r w:rsidR="00004332" w:rsidRPr="00390555">
        <w:rPr>
          <w:rFonts w:ascii="Calibri" w:hAnsi="Calibri"/>
          <w:sz w:val="24"/>
        </w:rPr>
        <w:t xml:space="preserve">. </w:t>
      </w:r>
      <w:r w:rsidRPr="00390555">
        <w:rPr>
          <w:rFonts w:ascii="Calibri" w:hAnsi="Calibri"/>
          <w:sz w:val="24"/>
        </w:rPr>
        <w:t>Esse aluno tinha 4</w:t>
      </w:r>
      <w:r w:rsidR="00004332" w:rsidRPr="00390555">
        <w:rPr>
          <w:rFonts w:ascii="Calibri" w:hAnsi="Calibri"/>
          <w:sz w:val="24"/>
        </w:rPr>
        <w:t xml:space="preserve"> figurinhas e </w:t>
      </w:r>
      <w:r w:rsidRPr="00390555">
        <w:rPr>
          <w:rFonts w:ascii="Calibri" w:hAnsi="Calibri"/>
          <w:sz w:val="24"/>
        </w:rPr>
        <w:t>seu colega</w:t>
      </w:r>
      <w:r w:rsidR="00004332" w:rsidRPr="00390555">
        <w:rPr>
          <w:rFonts w:ascii="Calibri" w:hAnsi="Calibri"/>
          <w:sz w:val="24"/>
        </w:rPr>
        <w:t xml:space="preserve"> já </w:t>
      </w:r>
      <w:r w:rsidRPr="00390555">
        <w:rPr>
          <w:rFonts w:ascii="Calibri" w:hAnsi="Calibri"/>
          <w:sz w:val="24"/>
        </w:rPr>
        <w:t>tinha</w:t>
      </w:r>
      <w:r w:rsidR="00004332" w:rsidRPr="00390555">
        <w:rPr>
          <w:rFonts w:ascii="Calibri" w:hAnsi="Calibri"/>
          <w:sz w:val="24"/>
        </w:rPr>
        <w:t xml:space="preserve"> 6 figurinhas. </w:t>
      </w:r>
    </w:p>
    <w:p w14:paraId="5E02F240" w14:textId="77777777" w:rsidR="00004332" w:rsidRPr="00390555" w:rsidRDefault="00004332" w:rsidP="00D0451D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</w:rPr>
      </w:pPr>
      <w:r w:rsidRPr="00390555">
        <w:rPr>
          <w:rFonts w:ascii="Calibri" w:hAnsi="Calibri"/>
          <w:sz w:val="24"/>
        </w:rPr>
        <w:t xml:space="preserve">Com quantas figurinhas </w:t>
      </w:r>
      <w:r w:rsidR="00A177CA" w:rsidRPr="00390555">
        <w:rPr>
          <w:rFonts w:ascii="Calibri" w:hAnsi="Calibri"/>
          <w:sz w:val="24"/>
        </w:rPr>
        <w:t>o colega que ganhou as figurinhas</w:t>
      </w:r>
      <w:r w:rsidRPr="00390555">
        <w:rPr>
          <w:rFonts w:ascii="Calibri" w:hAnsi="Calibri"/>
          <w:sz w:val="24"/>
        </w:rPr>
        <w:t xml:space="preserve"> ficará? </w:t>
      </w:r>
    </w:p>
    <w:p w14:paraId="32145C37" w14:textId="77777777" w:rsidR="002A4E6B" w:rsidRPr="00390555" w:rsidRDefault="00004332" w:rsidP="00D0451D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</w:rPr>
      </w:pPr>
      <w:r w:rsidRPr="00390555">
        <w:rPr>
          <w:rFonts w:ascii="Calibri" w:hAnsi="Calibri"/>
          <w:sz w:val="24"/>
        </w:rPr>
        <w:t xml:space="preserve">Como você fez para descobrir isso? </w:t>
      </w:r>
    </w:p>
    <w:p w14:paraId="52227116" w14:textId="77777777" w:rsidR="00A177CA" w:rsidRPr="00390555" w:rsidRDefault="00A177CA" w:rsidP="00D0451D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</w:rPr>
      </w:pPr>
    </w:p>
    <w:p w14:paraId="0E59414C" w14:textId="77777777" w:rsidR="00004332" w:rsidRPr="00390555" w:rsidRDefault="00A177CA" w:rsidP="005E4A21">
      <w:pPr>
        <w:shd w:val="clear" w:color="auto" w:fill="FFFFFF"/>
        <w:spacing w:after="0" w:line="360" w:lineRule="auto"/>
        <w:ind w:firstLine="709"/>
        <w:jc w:val="both"/>
        <w:rPr>
          <w:rFonts w:ascii="Calibri" w:hAnsi="Calibri"/>
          <w:sz w:val="24"/>
        </w:rPr>
      </w:pPr>
      <w:r w:rsidRPr="00390555">
        <w:rPr>
          <w:rFonts w:ascii="Calibri" w:hAnsi="Calibri"/>
          <w:sz w:val="24"/>
        </w:rPr>
        <w:t xml:space="preserve">Procure incentivar </w:t>
      </w:r>
      <w:r w:rsidR="00105CAB">
        <w:rPr>
          <w:rFonts w:ascii="Calibri" w:hAnsi="Calibri"/>
          <w:sz w:val="24"/>
        </w:rPr>
        <w:t xml:space="preserve">as </w:t>
      </w:r>
      <w:r w:rsidRPr="00390555">
        <w:rPr>
          <w:rFonts w:ascii="Calibri" w:hAnsi="Calibri"/>
          <w:sz w:val="24"/>
        </w:rPr>
        <w:t xml:space="preserve">estratégias pessoais de resolução, dando liberdade para que os alunos discutam entre si e escolham </w:t>
      </w:r>
      <w:r w:rsidR="005E4A21" w:rsidRPr="00390555">
        <w:rPr>
          <w:rFonts w:ascii="Calibri" w:hAnsi="Calibri"/>
          <w:sz w:val="24"/>
        </w:rPr>
        <w:t xml:space="preserve">o modo por meio do qual </w:t>
      </w:r>
      <w:r w:rsidRPr="00390555">
        <w:rPr>
          <w:rFonts w:ascii="Calibri" w:hAnsi="Calibri"/>
          <w:sz w:val="24"/>
        </w:rPr>
        <w:t>preferem resolver</w:t>
      </w:r>
      <w:r w:rsidR="005E4A21" w:rsidRPr="00390555">
        <w:rPr>
          <w:rFonts w:ascii="Calibri" w:hAnsi="Calibri"/>
          <w:sz w:val="24"/>
        </w:rPr>
        <w:t xml:space="preserve">. Lembre-se que o que está em questão é a ideia de transformar uma quantidade inicial de figurinhas em outra por meio do acréscimo, da junção, da adição. </w:t>
      </w:r>
    </w:p>
    <w:p w14:paraId="112AAE18" w14:textId="21077089" w:rsidR="005E4A21" w:rsidRPr="00390555" w:rsidRDefault="00684406" w:rsidP="005E4A21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sz w:val="28"/>
          <w:szCs w:val="24"/>
        </w:rPr>
      </w:pPr>
      <w:r>
        <w:rPr>
          <w:rFonts w:ascii="Calibri" w:hAnsi="Calibri"/>
          <w:sz w:val="24"/>
        </w:rPr>
        <w:t xml:space="preserve">Diga aos alunos que </w:t>
      </w:r>
      <w:r w:rsidR="005E4A21" w:rsidRPr="00390555">
        <w:rPr>
          <w:rFonts w:ascii="Calibri" w:hAnsi="Calibri"/>
          <w:sz w:val="24"/>
        </w:rPr>
        <w:t xml:space="preserve">podem explorar formas diversas de resolver a situação, mas que precisam argumentar e explicar os caminhos que usaram. Assim como é preciso que </w:t>
      </w:r>
      <w:r w:rsidR="00105CAB">
        <w:rPr>
          <w:rFonts w:ascii="Calibri" w:hAnsi="Calibri"/>
          <w:sz w:val="24"/>
        </w:rPr>
        <w:t xml:space="preserve">a soma ou </w:t>
      </w:r>
      <w:r w:rsidR="005E4A21" w:rsidRPr="00390555">
        <w:rPr>
          <w:rFonts w:ascii="Calibri" w:hAnsi="Calibri"/>
          <w:sz w:val="24"/>
        </w:rPr>
        <w:t>total da adição seja igual</w:t>
      </w:r>
      <w:r>
        <w:rPr>
          <w:rFonts w:ascii="Calibri" w:hAnsi="Calibri"/>
          <w:sz w:val="24"/>
        </w:rPr>
        <w:t>,</w:t>
      </w:r>
      <w:r w:rsidR="005E4A21" w:rsidRPr="00390555">
        <w:rPr>
          <w:rFonts w:ascii="Calibri" w:hAnsi="Calibri"/>
          <w:sz w:val="24"/>
        </w:rPr>
        <w:t xml:space="preserve"> mesmo que diferentes procedimentos tenham sido adotados.</w:t>
      </w:r>
    </w:p>
    <w:p w14:paraId="2D658C03" w14:textId="77777777" w:rsidR="005E4A21" w:rsidRDefault="005E4A21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</w:p>
    <w:p w14:paraId="2BB918E5" w14:textId="77777777" w:rsidR="0080001D" w:rsidRPr="000D42F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1E2A">
        <w:rPr>
          <w:rFonts w:ascii="Calibri" w:eastAsia="Calibri" w:hAnsi="Calibri" w:cs="Calibri"/>
          <w:sz w:val="24"/>
          <w:szCs w:val="24"/>
        </w:rPr>
        <w:t>Drª. Angélica Pall Oriani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9"/>
      <w:headerReference w:type="default" r:id="rId10"/>
      <w:footerReference w:type="default" r:id="rId1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99B5" w14:textId="77777777" w:rsidR="00831C20" w:rsidRDefault="00831C20">
      <w:pPr>
        <w:spacing w:after="0" w:line="240" w:lineRule="auto"/>
      </w:pPr>
      <w:r>
        <w:separator/>
      </w:r>
    </w:p>
  </w:endnote>
  <w:endnote w:type="continuationSeparator" w:id="0">
    <w:p w14:paraId="645664CD" w14:textId="77777777" w:rsidR="00831C20" w:rsidRDefault="008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35BA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C4315B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66880FFD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AFEE" w14:textId="77777777" w:rsidR="00831C20" w:rsidRDefault="00831C20">
      <w:pPr>
        <w:spacing w:after="0" w:line="240" w:lineRule="auto"/>
      </w:pPr>
      <w:r>
        <w:separator/>
      </w:r>
    </w:p>
  </w:footnote>
  <w:footnote w:type="continuationSeparator" w:id="0">
    <w:p w14:paraId="16CA9FD4" w14:textId="77777777" w:rsidR="00831C20" w:rsidRDefault="0083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D1AD3" w14:textId="5C94A305" w:rsidR="0080001D" w:rsidRDefault="00967F39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0722CBF1" wp14:editId="68CB5BFB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F096" w14:textId="68F7077C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967F39" w:rsidRPr="00D41CD2">
      <w:rPr>
        <w:noProof/>
      </w:rPr>
      <w:drawing>
        <wp:inline distT="0" distB="0" distL="0" distR="0" wp14:anchorId="5CF697E4" wp14:editId="09CBC2A6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35CB92A5" w14:textId="35F67539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967F3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2E00A2" wp14:editId="5067B779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3A6D9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15"/>
  </w:num>
  <w:num w:numId="5">
    <w:abstractNumId w:val="12"/>
  </w:num>
  <w:num w:numId="6">
    <w:abstractNumId w:val="27"/>
  </w:num>
  <w:num w:numId="7">
    <w:abstractNumId w:val="4"/>
  </w:num>
  <w:num w:numId="8">
    <w:abstractNumId w:val="17"/>
  </w:num>
  <w:num w:numId="9">
    <w:abstractNumId w:val="6"/>
  </w:num>
  <w:num w:numId="10">
    <w:abstractNumId w:val="22"/>
  </w:num>
  <w:num w:numId="11">
    <w:abstractNumId w:val="20"/>
  </w:num>
  <w:num w:numId="12">
    <w:abstractNumId w:val="2"/>
  </w:num>
  <w:num w:numId="13">
    <w:abstractNumId w:val="31"/>
  </w:num>
  <w:num w:numId="14">
    <w:abstractNumId w:val="21"/>
  </w:num>
  <w:num w:numId="15">
    <w:abstractNumId w:val="14"/>
  </w:num>
  <w:num w:numId="16">
    <w:abstractNumId w:val="13"/>
  </w:num>
  <w:num w:numId="17">
    <w:abstractNumId w:val="24"/>
  </w:num>
  <w:num w:numId="18">
    <w:abstractNumId w:val="18"/>
  </w:num>
  <w:num w:numId="19">
    <w:abstractNumId w:val="26"/>
  </w:num>
  <w:num w:numId="20">
    <w:abstractNumId w:val="8"/>
  </w:num>
  <w:num w:numId="21">
    <w:abstractNumId w:val="7"/>
  </w:num>
  <w:num w:numId="22">
    <w:abstractNumId w:val="25"/>
  </w:num>
  <w:num w:numId="23">
    <w:abstractNumId w:val="29"/>
  </w:num>
  <w:num w:numId="24">
    <w:abstractNumId w:val="30"/>
  </w:num>
  <w:num w:numId="25">
    <w:abstractNumId w:val="0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19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4332"/>
    <w:rsid w:val="0001356D"/>
    <w:rsid w:val="000202A1"/>
    <w:rsid w:val="000354E1"/>
    <w:rsid w:val="00042FFB"/>
    <w:rsid w:val="00046B51"/>
    <w:rsid w:val="000474C7"/>
    <w:rsid w:val="00053B86"/>
    <w:rsid w:val="00053C62"/>
    <w:rsid w:val="000807CF"/>
    <w:rsid w:val="0009397C"/>
    <w:rsid w:val="0009608F"/>
    <w:rsid w:val="000A1F6F"/>
    <w:rsid w:val="000A5454"/>
    <w:rsid w:val="000C368B"/>
    <w:rsid w:val="000C7BF9"/>
    <w:rsid w:val="000D42F0"/>
    <w:rsid w:val="000E560B"/>
    <w:rsid w:val="00105CAB"/>
    <w:rsid w:val="00123BDE"/>
    <w:rsid w:val="00125AD8"/>
    <w:rsid w:val="001276F5"/>
    <w:rsid w:val="00141B91"/>
    <w:rsid w:val="00151B0D"/>
    <w:rsid w:val="00156E7E"/>
    <w:rsid w:val="00160938"/>
    <w:rsid w:val="00162079"/>
    <w:rsid w:val="00166651"/>
    <w:rsid w:val="0019509F"/>
    <w:rsid w:val="001A64B3"/>
    <w:rsid w:val="001B6729"/>
    <w:rsid w:val="001D03E8"/>
    <w:rsid w:val="001D0D3C"/>
    <w:rsid w:val="001E1A91"/>
    <w:rsid w:val="001F1990"/>
    <w:rsid w:val="00213031"/>
    <w:rsid w:val="00213FD3"/>
    <w:rsid w:val="002379BD"/>
    <w:rsid w:val="00250EE2"/>
    <w:rsid w:val="00256792"/>
    <w:rsid w:val="002A4E6B"/>
    <w:rsid w:val="002D34C5"/>
    <w:rsid w:val="00317B46"/>
    <w:rsid w:val="00326B9D"/>
    <w:rsid w:val="00350BC3"/>
    <w:rsid w:val="00355AC5"/>
    <w:rsid w:val="00367CE9"/>
    <w:rsid w:val="00370D5D"/>
    <w:rsid w:val="003726E2"/>
    <w:rsid w:val="00381953"/>
    <w:rsid w:val="00390555"/>
    <w:rsid w:val="003A0199"/>
    <w:rsid w:val="003B5D14"/>
    <w:rsid w:val="003C4C3E"/>
    <w:rsid w:val="003D0F45"/>
    <w:rsid w:val="003D6D76"/>
    <w:rsid w:val="003E085C"/>
    <w:rsid w:val="003E5BFD"/>
    <w:rsid w:val="003F7157"/>
    <w:rsid w:val="00402AC1"/>
    <w:rsid w:val="00406498"/>
    <w:rsid w:val="004309D4"/>
    <w:rsid w:val="004355A3"/>
    <w:rsid w:val="0044041C"/>
    <w:rsid w:val="0044751B"/>
    <w:rsid w:val="004538FA"/>
    <w:rsid w:val="00465630"/>
    <w:rsid w:val="0049056D"/>
    <w:rsid w:val="00495EDE"/>
    <w:rsid w:val="004B16CC"/>
    <w:rsid w:val="004B38E0"/>
    <w:rsid w:val="004B50DD"/>
    <w:rsid w:val="004C53BB"/>
    <w:rsid w:val="00510788"/>
    <w:rsid w:val="00532151"/>
    <w:rsid w:val="00550D73"/>
    <w:rsid w:val="00571ED8"/>
    <w:rsid w:val="00573E68"/>
    <w:rsid w:val="00577D63"/>
    <w:rsid w:val="005808EC"/>
    <w:rsid w:val="00581809"/>
    <w:rsid w:val="005929A4"/>
    <w:rsid w:val="005B7ED2"/>
    <w:rsid w:val="005D205F"/>
    <w:rsid w:val="005E4A21"/>
    <w:rsid w:val="0061586C"/>
    <w:rsid w:val="006230ED"/>
    <w:rsid w:val="00632E5C"/>
    <w:rsid w:val="00633CF5"/>
    <w:rsid w:val="00653BD0"/>
    <w:rsid w:val="006541A2"/>
    <w:rsid w:val="00661A23"/>
    <w:rsid w:val="006710BD"/>
    <w:rsid w:val="0068345C"/>
    <w:rsid w:val="00684406"/>
    <w:rsid w:val="00685E48"/>
    <w:rsid w:val="00686EB0"/>
    <w:rsid w:val="006A4209"/>
    <w:rsid w:val="006B1A60"/>
    <w:rsid w:val="006B597E"/>
    <w:rsid w:val="006C025C"/>
    <w:rsid w:val="006D1169"/>
    <w:rsid w:val="006D5020"/>
    <w:rsid w:val="006D60C8"/>
    <w:rsid w:val="006F355C"/>
    <w:rsid w:val="00716EAC"/>
    <w:rsid w:val="00733538"/>
    <w:rsid w:val="007370CD"/>
    <w:rsid w:val="0074363E"/>
    <w:rsid w:val="00745B9F"/>
    <w:rsid w:val="007474F4"/>
    <w:rsid w:val="00772829"/>
    <w:rsid w:val="00780ABE"/>
    <w:rsid w:val="00796910"/>
    <w:rsid w:val="007A036B"/>
    <w:rsid w:val="007B1212"/>
    <w:rsid w:val="007C680E"/>
    <w:rsid w:val="007C6932"/>
    <w:rsid w:val="007D091E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5DFE"/>
    <w:rsid w:val="008312D0"/>
    <w:rsid w:val="00831C20"/>
    <w:rsid w:val="0084038F"/>
    <w:rsid w:val="0084544F"/>
    <w:rsid w:val="00853C0B"/>
    <w:rsid w:val="008926EF"/>
    <w:rsid w:val="00893C58"/>
    <w:rsid w:val="008A358E"/>
    <w:rsid w:val="008B53A5"/>
    <w:rsid w:val="008E4886"/>
    <w:rsid w:val="00916D06"/>
    <w:rsid w:val="00927831"/>
    <w:rsid w:val="00931524"/>
    <w:rsid w:val="009462A5"/>
    <w:rsid w:val="00967F39"/>
    <w:rsid w:val="0097570B"/>
    <w:rsid w:val="0098576E"/>
    <w:rsid w:val="00985E78"/>
    <w:rsid w:val="00987B2E"/>
    <w:rsid w:val="00995272"/>
    <w:rsid w:val="009B433C"/>
    <w:rsid w:val="009C31E9"/>
    <w:rsid w:val="009C5B35"/>
    <w:rsid w:val="009C6FE7"/>
    <w:rsid w:val="009F0BD5"/>
    <w:rsid w:val="00A004C6"/>
    <w:rsid w:val="00A05955"/>
    <w:rsid w:val="00A107A5"/>
    <w:rsid w:val="00A177CA"/>
    <w:rsid w:val="00A23E1C"/>
    <w:rsid w:val="00A27B8E"/>
    <w:rsid w:val="00A27E60"/>
    <w:rsid w:val="00A31717"/>
    <w:rsid w:val="00A364C3"/>
    <w:rsid w:val="00A4637F"/>
    <w:rsid w:val="00A50DA4"/>
    <w:rsid w:val="00A62F03"/>
    <w:rsid w:val="00A967DC"/>
    <w:rsid w:val="00AB70B6"/>
    <w:rsid w:val="00AD3A7F"/>
    <w:rsid w:val="00AF14AA"/>
    <w:rsid w:val="00AF5EA7"/>
    <w:rsid w:val="00B42372"/>
    <w:rsid w:val="00B50158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1648A"/>
    <w:rsid w:val="00C36B86"/>
    <w:rsid w:val="00C426B8"/>
    <w:rsid w:val="00C4315B"/>
    <w:rsid w:val="00C50A07"/>
    <w:rsid w:val="00C51C32"/>
    <w:rsid w:val="00C5293B"/>
    <w:rsid w:val="00C614C1"/>
    <w:rsid w:val="00C62D51"/>
    <w:rsid w:val="00C72F7F"/>
    <w:rsid w:val="00C81DB2"/>
    <w:rsid w:val="00C84796"/>
    <w:rsid w:val="00CD2770"/>
    <w:rsid w:val="00CD6370"/>
    <w:rsid w:val="00CE1A2E"/>
    <w:rsid w:val="00CF38C1"/>
    <w:rsid w:val="00CF63C4"/>
    <w:rsid w:val="00D0451D"/>
    <w:rsid w:val="00D104A6"/>
    <w:rsid w:val="00D24687"/>
    <w:rsid w:val="00D442C6"/>
    <w:rsid w:val="00D570A2"/>
    <w:rsid w:val="00D5774A"/>
    <w:rsid w:val="00D753B5"/>
    <w:rsid w:val="00D755A5"/>
    <w:rsid w:val="00D82120"/>
    <w:rsid w:val="00D82C96"/>
    <w:rsid w:val="00D87EC6"/>
    <w:rsid w:val="00DA100E"/>
    <w:rsid w:val="00DA332A"/>
    <w:rsid w:val="00DB6B98"/>
    <w:rsid w:val="00DE2B5B"/>
    <w:rsid w:val="00DE6C07"/>
    <w:rsid w:val="00DF0FAF"/>
    <w:rsid w:val="00E0261D"/>
    <w:rsid w:val="00E30BA7"/>
    <w:rsid w:val="00E35425"/>
    <w:rsid w:val="00E36CAF"/>
    <w:rsid w:val="00E6459C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E60D4"/>
    <w:rsid w:val="00EE6475"/>
    <w:rsid w:val="00EF56EB"/>
    <w:rsid w:val="00F0350B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5692E"/>
  <w15:chartTrackingRefBased/>
  <w15:docId w15:val="{B0556FEA-700F-425D-91F1-5AC8DAF3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53C0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3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B5BE-ACB7-43C8-93E4-CF33002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3</cp:revision>
  <dcterms:created xsi:type="dcterms:W3CDTF">2019-06-12T20:17:00Z</dcterms:created>
  <dcterms:modified xsi:type="dcterms:W3CDTF">2019-06-12T20:17:00Z</dcterms:modified>
</cp:coreProperties>
</file>